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3126" w:rsidRDefault="001D3126" w:rsidP="001D3126">
      <w:pPr>
        <w:spacing w:after="0" w:line="252" w:lineRule="auto"/>
        <w:ind w:firstLine="1134"/>
        <w:jc w:val="center"/>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 xml:space="preserve">KLAIPĖDOS RAJONO SAVIVALDYBĖS TARYBOS </w:t>
      </w:r>
    </w:p>
    <w:p w:rsidR="001D3126" w:rsidRPr="001D3126" w:rsidRDefault="001D3126" w:rsidP="001D3126">
      <w:pPr>
        <w:spacing w:after="0" w:line="252" w:lineRule="auto"/>
        <w:ind w:firstLine="1134"/>
        <w:jc w:val="center"/>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2020-0</w:t>
      </w:r>
      <w:r w:rsidR="00A60AA2">
        <w:rPr>
          <w:rFonts w:ascii="Times New Roman" w:eastAsia="Calibri" w:hAnsi="Times New Roman" w:cs="Times New Roman"/>
          <w:b/>
          <w:bCs/>
          <w:color w:val="000000"/>
          <w:sz w:val="28"/>
          <w:szCs w:val="28"/>
          <w:shd w:val="clear" w:color="auto" w:fill="FFFFFF"/>
        </w:rPr>
        <w:t>4-30</w:t>
      </w:r>
      <w:r w:rsidRPr="001D3126">
        <w:rPr>
          <w:rFonts w:ascii="Times New Roman" w:eastAsia="Calibri" w:hAnsi="Times New Roman" w:cs="Times New Roman"/>
          <w:b/>
          <w:bCs/>
          <w:color w:val="000000"/>
          <w:sz w:val="28"/>
          <w:szCs w:val="28"/>
          <w:shd w:val="clear" w:color="auto" w:fill="FFFFFF"/>
        </w:rPr>
        <w:t xml:space="preserve"> POSĖDIS</w:t>
      </w:r>
    </w:p>
    <w:p w:rsidR="001D3126" w:rsidRDefault="001D312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D3126" w:rsidRDefault="001D3126"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A3376D" w:rsidRDefault="008538EE" w:rsidP="00354F8D">
      <w:pPr>
        <w:spacing w:after="0" w:line="240" w:lineRule="auto"/>
        <w:ind w:firstLine="1134"/>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DARBOTVARKĖS TVIRTINIMAS.</w:t>
      </w:r>
    </w:p>
    <w:p w:rsidR="00E85625" w:rsidRDefault="00E85625" w:rsidP="00A3376D">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710604" w:rsidTr="00E710F7">
        <w:trPr>
          <w:trHeight w:val="317"/>
        </w:trPr>
        <w:tc>
          <w:tcPr>
            <w:tcW w:w="4248" w:type="dxa"/>
            <w:gridSpan w:val="3"/>
          </w:tcPr>
          <w:p w:rsidR="00710604" w:rsidRDefault="00710604"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710604" w:rsidTr="00E710F7">
        <w:trPr>
          <w:trHeight w:val="205"/>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710604" w:rsidTr="00E710F7">
        <w:trPr>
          <w:trHeight w:val="205"/>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710604" w:rsidTr="00E710F7">
        <w:tc>
          <w:tcPr>
            <w:tcW w:w="3256" w:type="dxa"/>
            <w:gridSpan w:val="2"/>
          </w:tcPr>
          <w:p w:rsidR="00710604" w:rsidRPr="00710604" w:rsidRDefault="00710604"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710604" w:rsidRPr="00710604" w:rsidRDefault="00710604"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85625" w:rsidRDefault="00E85625" w:rsidP="00A3376D">
      <w:pPr>
        <w:autoSpaceDE w:val="0"/>
        <w:autoSpaceDN w:val="0"/>
        <w:adjustRightInd w:val="0"/>
        <w:spacing w:after="0" w:line="240" w:lineRule="auto"/>
        <w:rPr>
          <w:rFonts w:ascii="Times New Roman" w:hAnsi="Times New Roman" w:cs="Times New Roman"/>
          <w:sz w:val="24"/>
          <w:szCs w:val="24"/>
        </w:rPr>
      </w:pPr>
    </w:p>
    <w:p w:rsidR="00ED38A5" w:rsidRDefault="00ED38A5"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ED38A5">
      <w:pPr>
        <w:shd w:val="clear" w:color="auto" w:fill="FFFFFF"/>
        <w:spacing w:after="0" w:line="240" w:lineRule="auto"/>
        <w:rPr>
          <w:rFonts w:ascii="Times New Roman" w:eastAsia="Times New Roman" w:hAnsi="Times New Roman" w:cs="Times New Roman"/>
          <w:b/>
          <w:sz w:val="24"/>
          <w:szCs w:val="24"/>
          <w:lang w:eastAsia="lt-LT"/>
        </w:rPr>
      </w:pP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sidR="00FF353A">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033BD3" w:rsidRDefault="00ED38A5" w:rsidP="00ED38A5">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E85625">
        <w:rPr>
          <w:rFonts w:ascii="Times New Roman" w:eastAsia="Times New Roman" w:hAnsi="Times New Roman" w:cs="Times New Roman"/>
          <w:bCs/>
          <w:sz w:val="24"/>
          <w:szCs w:val="24"/>
        </w:rPr>
        <w:tab/>
      </w:r>
      <w:r w:rsidR="00F56E69">
        <w:rPr>
          <w:rFonts w:ascii="Times New Roman" w:eastAsia="Times New Roman" w:hAnsi="Times New Roman" w:cs="Times New Roman"/>
          <w:bCs/>
          <w:sz w:val="24"/>
          <w:szCs w:val="24"/>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E85625">
        <w:rPr>
          <w:rFonts w:ascii="Times New Roman" w:eastAsia="Times New Roman" w:hAnsi="Times New Roman" w:cs="Times New Roman"/>
          <w:bCs/>
          <w:sz w:val="24"/>
          <w:szCs w:val="24"/>
        </w:rPr>
        <w:tab/>
      </w:r>
      <w:r w:rsidR="00E85625">
        <w:rPr>
          <w:rFonts w:ascii="Times New Roman" w:eastAsia="Times New Roman" w:hAnsi="Times New Roman" w:cs="Times New Roman"/>
          <w:bCs/>
          <w:sz w:val="24"/>
          <w:szCs w:val="24"/>
        </w:rPr>
        <w:tab/>
      </w:r>
      <w:r w:rsidR="00F56E69">
        <w:rPr>
          <w:rFonts w:ascii="Times New Roman" w:eastAsia="Times New Roman" w:hAnsi="Times New Roman" w:cs="Times New Roman"/>
          <w:bCs/>
          <w:sz w:val="24"/>
          <w:szCs w:val="24"/>
        </w:rPr>
        <w:t>–UŽ</w:t>
      </w:r>
    </w:p>
    <w:p w:rsidR="00ED38A5" w:rsidRPr="00613AD2" w:rsidRDefault="00ED38A5" w:rsidP="00ED38A5">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E85625">
        <w:rPr>
          <w:rFonts w:ascii="Times New Roman" w:eastAsia="Times New Roman" w:hAnsi="Times New Roman" w:cs="Times New Roman"/>
          <w:bCs/>
          <w:sz w:val="24"/>
          <w:szCs w:val="24"/>
          <w:shd w:val="clear" w:color="auto" w:fill="FFFFFF"/>
        </w:rPr>
        <w:tab/>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F56E69" w:rsidRPr="00F56E69">
        <w:rPr>
          <w:rFonts w:ascii="Times New Roman" w:eastAsia="Times New Roman" w:hAnsi="Times New Roman" w:cs="Times New Roman"/>
          <w:bCs/>
          <w:sz w:val="24"/>
          <w:szCs w:val="24"/>
        </w:rPr>
        <w:t xml:space="preserve"> </w:t>
      </w:r>
      <w:r w:rsidR="00F56E69">
        <w:rPr>
          <w:rFonts w:ascii="Times New Roman" w:eastAsia="Times New Roman" w:hAnsi="Times New Roman" w:cs="Times New Roman"/>
          <w:bCs/>
          <w:sz w:val="24"/>
          <w:szCs w:val="24"/>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1818BB">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p>
    <w:p w:rsidR="00A3376D" w:rsidRDefault="00A3376D"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1425F7">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t xml:space="preserve">1. Dėl Klaipėdos r. Agluonėnų lopšelio–darželio „Nykštukas“ reorganizavimo, Klaipėdos r. Agluonėnų lopšelio–darželio „Nykštukas“ reorganizavimo, prijungiant jį prie Klaipėdos r. Agluonėnų pagrindinės mokyklos, sąlygų aprašo ir Klaipėdos r. Agluonėnų pagrindinės mokyklos nuostatų patvirtinimo. </w:t>
      </w:r>
    </w:p>
    <w:p w:rsidR="007A5B14" w:rsidRDefault="00F43960" w:rsidP="001425F7">
      <w:pPr>
        <w:spacing w:after="0"/>
        <w:ind w:firstLine="1134"/>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
    <w:tbl>
      <w:tblPr>
        <w:tblStyle w:val="Lentelstinklelis"/>
        <w:tblW w:w="0" w:type="auto"/>
        <w:tblInd w:w="-5" w:type="dxa"/>
        <w:tblLook w:val="04A0" w:firstRow="1" w:lastRow="0" w:firstColumn="1" w:lastColumn="0" w:noHBand="0" w:noVBand="1"/>
      </w:tblPr>
      <w:tblGrid>
        <w:gridCol w:w="3402"/>
        <w:gridCol w:w="1701"/>
      </w:tblGrid>
      <w:tr w:rsidR="00786B86" w:rsidTr="00786B86">
        <w:trPr>
          <w:trHeight w:val="317"/>
        </w:trPr>
        <w:tc>
          <w:tcPr>
            <w:tcW w:w="5103" w:type="dxa"/>
            <w:gridSpan w:val="2"/>
          </w:tcPr>
          <w:p w:rsidR="00786B86" w:rsidRDefault="00786B86"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86B86" w:rsidTr="00786B86">
        <w:trPr>
          <w:trHeight w:val="214"/>
        </w:trPr>
        <w:tc>
          <w:tcPr>
            <w:tcW w:w="3402" w:type="dxa"/>
          </w:tcPr>
          <w:p w:rsidR="00786B86" w:rsidRDefault="00786B86"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786B86" w:rsidRDefault="00786B86"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7A5B14" w:rsidRPr="007A5B14" w:rsidTr="00786B86">
        <w:tc>
          <w:tcPr>
            <w:tcW w:w="5103" w:type="dxa"/>
            <w:gridSpan w:val="2"/>
          </w:tcPr>
          <w:p w:rsidR="007A5B14" w:rsidRPr="007A5B14" w:rsidRDefault="007A5B14" w:rsidP="00786B86">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sidR="00786B86">
              <w:rPr>
                <w:rFonts w:ascii="Times New Roman" w:hAnsi="Times New Roman" w:cs="Times New Roman"/>
                <w:b/>
                <w:bCs/>
                <w:color w:val="000000"/>
                <w:sz w:val="24"/>
                <w:szCs w:val="24"/>
                <w:shd w:val="clear" w:color="auto" w:fill="FFFFFF"/>
              </w:rPr>
              <w:t xml:space="preserve"> VIENBALSIAI </w:t>
            </w:r>
            <w:r w:rsidR="00786B86" w:rsidRPr="00786B86">
              <w:rPr>
                <w:rFonts w:ascii="Times New Roman" w:hAnsi="Times New Roman" w:cs="Times New Roman"/>
                <w:color w:val="000000"/>
                <w:sz w:val="24"/>
                <w:szCs w:val="24"/>
                <w:shd w:val="clear" w:color="auto" w:fill="FFFFFF"/>
              </w:rPr>
              <w:t>(bendru sutarimu)</w:t>
            </w:r>
          </w:p>
        </w:tc>
      </w:tr>
    </w:tbl>
    <w:p w:rsidR="00DF7B26" w:rsidRDefault="00DF7B2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786B8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786B86" w:rsidRPr="00613AD2" w:rsidRDefault="00FF353A"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786B86">
        <w:rPr>
          <w:rFonts w:ascii="Times New Roman" w:eastAsia="Times New Roman" w:hAnsi="Times New Roman" w:cs="Times New Roman"/>
          <w:bCs/>
          <w:sz w:val="24"/>
          <w:szCs w:val="24"/>
          <w:lang w:eastAsia="lt-LT"/>
        </w:rPr>
        <w:tab/>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786B86" w:rsidRPr="00033BD3" w:rsidRDefault="00786B86" w:rsidP="00786B86">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786B86" w:rsidRPr="00613AD2" w:rsidRDefault="00786B86" w:rsidP="00786B86">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786B86" w:rsidRPr="00613AD2" w:rsidRDefault="00786B86" w:rsidP="00786B8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786B86" w:rsidRPr="00613AD2" w:rsidRDefault="00786B86" w:rsidP="00786B8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786B86" w:rsidRDefault="00786B86" w:rsidP="00786B8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 Dėl Klaipėdos r. Kvietinių lopšelio–darželio reorganizavimo, Klaipėdos r. Kvietinių lopšelio–darželio reorganizavimo, prijungiant jį prie Gargždų lopšelio–darželio „</w:t>
      </w:r>
      <w:proofErr w:type="spellStart"/>
      <w:r w:rsidRPr="00DF7B26">
        <w:rPr>
          <w:rFonts w:ascii="Times New Roman" w:hAnsi="Times New Roman" w:cs="Times New Roman"/>
          <w:b/>
          <w:bCs/>
          <w:color w:val="000000"/>
          <w:sz w:val="24"/>
          <w:szCs w:val="24"/>
          <w:shd w:val="clear" w:color="auto" w:fill="FFFFFF"/>
        </w:rPr>
        <w:t>Naminukas</w:t>
      </w:r>
      <w:proofErr w:type="spellEnd"/>
      <w:r w:rsidRPr="00DF7B26">
        <w:rPr>
          <w:rFonts w:ascii="Times New Roman" w:hAnsi="Times New Roman" w:cs="Times New Roman"/>
          <w:b/>
          <w:bCs/>
          <w:color w:val="000000"/>
          <w:sz w:val="24"/>
          <w:szCs w:val="24"/>
          <w:shd w:val="clear" w:color="auto" w:fill="FFFFFF"/>
        </w:rPr>
        <w:t>“, sąlygų aprašo ir Gargždų lopšelio–darželio „</w:t>
      </w:r>
      <w:proofErr w:type="spellStart"/>
      <w:r w:rsidRPr="00DF7B26">
        <w:rPr>
          <w:rFonts w:ascii="Times New Roman" w:hAnsi="Times New Roman" w:cs="Times New Roman"/>
          <w:b/>
          <w:bCs/>
          <w:color w:val="000000"/>
          <w:sz w:val="24"/>
          <w:szCs w:val="24"/>
          <w:shd w:val="clear" w:color="auto" w:fill="FFFFFF"/>
        </w:rPr>
        <w:t>Naminukas</w:t>
      </w:r>
      <w:proofErr w:type="spellEnd"/>
      <w:r w:rsidRPr="00DF7B26">
        <w:rPr>
          <w:rFonts w:ascii="Times New Roman" w:hAnsi="Times New Roman" w:cs="Times New Roman"/>
          <w:b/>
          <w:bCs/>
          <w:color w:val="000000"/>
          <w:sz w:val="24"/>
          <w:szCs w:val="24"/>
          <w:shd w:val="clear" w:color="auto" w:fill="FFFFFF"/>
        </w:rPr>
        <w:t xml:space="preserve">“ nuostatų patvirtinimo. </w:t>
      </w:r>
    </w:p>
    <w:p w:rsidR="00710604" w:rsidRDefault="00710604"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710604" w:rsidTr="00E710F7">
        <w:trPr>
          <w:trHeight w:val="317"/>
        </w:trPr>
        <w:tc>
          <w:tcPr>
            <w:tcW w:w="4248" w:type="dxa"/>
            <w:gridSpan w:val="3"/>
          </w:tcPr>
          <w:p w:rsidR="00710604" w:rsidRDefault="00710604"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23</w:t>
            </w:r>
          </w:p>
        </w:tc>
      </w:tr>
      <w:tr w:rsidR="00710604" w:rsidTr="00E710F7">
        <w:trPr>
          <w:trHeight w:val="205"/>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710604" w:rsidTr="00E710F7">
        <w:trPr>
          <w:trHeight w:val="214"/>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710604" w:rsidTr="00E710F7">
        <w:trPr>
          <w:trHeight w:val="205"/>
        </w:trPr>
        <w:tc>
          <w:tcPr>
            <w:tcW w:w="3234" w:type="dxa"/>
          </w:tcPr>
          <w:p w:rsidR="00710604" w:rsidRDefault="00710604"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710604" w:rsidRDefault="00710604"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710604" w:rsidTr="00E710F7">
        <w:tc>
          <w:tcPr>
            <w:tcW w:w="3256" w:type="dxa"/>
            <w:gridSpan w:val="2"/>
          </w:tcPr>
          <w:p w:rsidR="00710604" w:rsidRPr="00710604" w:rsidRDefault="00710604"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710604" w:rsidRPr="00710604" w:rsidRDefault="00710604"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710604" w:rsidRDefault="00710604"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5625" w:rsidRDefault="00E85625" w:rsidP="00ED38A5">
      <w:pPr>
        <w:shd w:val="clear" w:color="auto" w:fill="FFFFFF"/>
        <w:spacing w:after="0" w:line="240" w:lineRule="auto"/>
        <w:rPr>
          <w:rFonts w:ascii="Times New Roman" w:eastAsia="Times New Roman" w:hAnsi="Times New Roman" w:cs="Times New Roman"/>
          <w:b/>
          <w:sz w:val="24"/>
          <w:szCs w:val="24"/>
          <w:lang w:eastAsia="lt-LT"/>
        </w:rPr>
      </w:pPr>
    </w:p>
    <w:p w:rsidR="00ED38A5" w:rsidRDefault="00ED38A5"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ED38A5">
      <w:pPr>
        <w:shd w:val="clear" w:color="auto" w:fill="FFFFFF"/>
        <w:spacing w:after="0" w:line="240" w:lineRule="auto"/>
        <w:rPr>
          <w:rFonts w:ascii="Times New Roman" w:eastAsia="Times New Roman" w:hAnsi="Times New Roman" w:cs="Times New Roman"/>
          <w:b/>
          <w:sz w:val="24"/>
          <w:szCs w:val="24"/>
          <w:lang w:eastAsia="lt-LT"/>
        </w:rPr>
      </w:pP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FF353A"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85625">
        <w:rPr>
          <w:rFonts w:ascii="Times New Roman" w:eastAsia="Times New Roman" w:hAnsi="Times New Roman" w:cs="Times New Roman"/>
          <w:bCs/>
          <w:sz w:val="24"/>
          <w:szCs w:val="24"/>
          <w:lang w:eastAsia="lt-LT"/>
        </w:rPr>
        <w:tab/>
      </w:r>
      <w:r w:rsidR="00ED38A5">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033BD3" w:rsidRDefault="00ED38A5" w:rsidP="00ED38A5">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E85625">
        <w:rPr>
          <w:rFonts w:ascii="Times New Roman" w:eastAsia="Times New Roman" w:hAnsi="Times New Roman" w:cs="Times New Roman"/>
          <w:bCs/>
          <w:sz w:val="24"/>
          <w:szCs w:val="24"/>
        </w:rPr>
        <w:tab/>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ED38A5" w:rsidRPr="00613AD2" w:rsidRDefault="00ED38A5" w:rsidP="00ED38A5">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E85625">
        <w:rPr>
          <w:rFonts w:ascii="Times New Roman" w:eastAsia="Times New Roman" w:hAnsi="Times New Roman" w:cs="Times New Roman"/>
          <w:bCs/>
          <w:sz w:val="24"/>
          <w:szCs w:val="24"/>
          <w:shd w:val="clear" w:color="auto" w:fill="FFFFFF"/>
        </w:rPr>
        <w:tab/>
      </w:r>
      <w:r w:rsidR="00E85625">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D38A5" w:rsidRPr="00613AD2" w:rsidRDefault="00ED38A5" w:rsidP="00ED38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D38A5" w:rsidRPr="00613AD2"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ED38A5" w:rsidRDefault="00ED38A5" w:rsidP="00ED38A5">
      <w:pPr>
        <w:shd w:val="clear" w:color="auto" w:fill="FFFFFF"/>
        <w:spacing w:after="0" w:line="240" w:lineRule="auto"/>
        <w:rPr>
          <w:rFonts w:ascii="Times New Roman" w:eastAsia="Times New Roman" w:hAnsi="Times New Roman" w:cs="Times New Roman"/>
          <w:bCs/>
          <w:sz w:val="24"/>
          <w:szCs w:val="24"/>
          <w:lang w:eastAsia="lt-LT"/>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DF7B26"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3. Dėl Klaipėdos r. Drevernos lopšelio–darželio reorganizavimo, Klaipėdos r. Drevernos lopšelio–darželio reorganizavimo, prijungiant jį prie Klaipėdos r. Priekulės vaikų lopšelio–darželio, sąlygų aprašo ir Klaipėdos r. Priekulės vaikų lopšelio–darželio nuostatų patvirtinimo. </w:t>
      </w:r>
    </w:p>
    <w:p w:rsidR="003560C9" w:rsidRDefault="003560C9"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09451C" w:rsidTr="00E85625">
        <w:trPr>
          <w:trHeight w:val="317"/>
        </w:trPr>
        <w:tc>
          <w:tcPr>
            <w:tcW w:w="4248" w:type="dxa"/>
            <w:gridSpan w:val="3"/>
          </w:tcPr>
          <w:p w:rsidR="0009451C" w:rsidRDefault="0009451C" w:rsidP="003A4B7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09451C" w:rsidTr="00E85625">
        <w:trPr>
          <w:trHeight w:val="214"/>
        </w:trPr>
        <w:tc>
          <w:tcPr>
            <w:tcW w:w="3234" w:type="dxa"/>
          </w:tcPr>
          <w:p w:rsidR="0009451C" w:rsidRDefault="003A4B76" w:rsidP="003560C9">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09451C" w:rsidRDefault="003A4B76" w:rsidP="003A4B76">
            <w:pPr>
              <w:jc w:val="center"/>
              <w:rPr>
                <w:rFonts w:ascii="Times New Roman" w:hAnsi="Times New Roman" w:cs="Times New Roman"/>
                <w:sz w:val="24"/>
                <w:szCs w:val="24"/>
              </w:rPr>
            </w:pPr>
            <w:r>
              <w:rPr>
                <w:rFonts w:ascii="Times New Roman" w:hAnsi="Times New Roman" w:cs="Times New Roman"/>
                <w:sz w:val="24"/>
                <w:szCs w:val="24"/>
              </w:rPr>
              <w:t>26</w:t>
            </w:r>
          </w:p>
        </w:tc>
      </w:tr>
      <w:tr w:rsidR="0009451C" w:rsidTr="00E85625">
        <w:trPr>
          <w:trHeight w:val="214"/>
        </w:trPr>
        <w:tc>
          <w:tcPr>
            <w:tcW w:w="3234" w:type="dxa"/>
          </w:tcPr>
          <w:p w:rsidR="0009451C" w:rsidRDefault="003A4B76" w:rsidP="003560C9">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09451C" w:rsidRDefault="003A4B76" w:rsidP="003A4B76">
            <w:pPr>
              <w:jc w:val="center"/>
              <w:rPr>
                <w:rFonts w:ascii="Times New Roman" w:hAnsi="Times New Roman" w:cs="Times New Roman"/>
                <w:sz w:val="24"/>
                <w:szCs w:val="24"/>
              </w:rPr>
            </w:pPr>
            <w:r>
              <w:rPr>
                <w:rFonts w:ascii="Times New Roman" w:hAnsi="Times New Roman" w:cs="Times New Roman"/>
                <w:sz w:val="24"/>
                <w:szCs w:val="24"/>
              </w:rPr>
              <w:t>23</w:t>
            </w:r>
          </w:p>
        </w:tc>
      </w:tr>
      <w:tr w:rsidR="0009451C" w:rsidTr="00E85625">
        <w:trPr>
          <w:trHeight w:val="205"/>
        </w:trPr>
        <w:tc>
          <w:tcPr>
            <w:tcW w:w="3234" w:type="dxa"/>
          </w:tcPr>
          <w:p w:rsidR="0009451C" w:rsidRDefault="003A4B76" w:rsidP="003560C9">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09451C" w:rsidRDefault="003A4B76" w:rsidP="003A4B76">
            <w:pPr>
              <w:jc w:val="center"/>
              <w:rPr>
                <w:rFonts w:ascii="Times New Roman" w:hAnsi="Times New Roman" w:cs="Times New Roman"/>
                <w:sz w:val="24"/>
                <w:szCs w:val="24"/>
              </w:rPr>
            </w:pPr>
            <w:r>
              <w:rPr>
                <w:rFonts w:ascii="Times New Roman" w:hAnsi="Times New Roman" w:cs="Times New Roman"/>
                <w:sz w:val="24"/>
                <w:szCs w:val="24"/>
              </w:rPr>
              <w:t>3</w:t>
            </w:r>
          </w:p>
        </w:tc>
      </w:tr>
      <w:tr w:rsidR="0009451C" w:rsidTr="00E85625">
        <w:trPr>
          <w:trHeight w:val="214"/>
        </w:trPr>
        <w:tc>
          <w:tcPr>
            <w:tcW w:w="3234" w:type="dxa"/>
          </w:tcPr>
          <w:p w:rsidR="0009451C" w:rsidRDefault="003A4B76" w:rsidP="003560C9">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09451C" w:rsidRDefault="003A4B76" w:rsidP="003A4B76">
            <w:pPr>
              <w:jc w:val="center"/>
              <w:rPr>
                <w:rFonts w:ascii="Times New Roman" w:hAnsi="Times New Roman" w:cs="Times New Roman"/>
                <w:sz w:val="24"/>
                <w:szCs w:val="24"/>
              </w:rPr>
            </w:pPr>
            <w:r>
              <w:rPr>
                <w:rFonts w:ascii="Times New Roman" w:hAnsi="Times New Roman" w:cs="Times New Roman"/>
                <w:sz w:val="24"/>
                <w:szCs w:val="24"/>
              </w:rPr>
              <w:t>0</w:t>
            </w:r>
          </w:p>
        </w:tc>
      </w:tr>
      <w:tr w:rsidR="0009451C" w:rsidTr="00E85625">
        <w:trPr>
          <w:trHeight w:val="205"/>
        </w:trPr>
        <w:tc>
          <w:tcPr>
            <w:tcW w:w="3234" w:type="dxa"/>
          </w:tcPr>
          <w:p w:rsidR="0009451C" w:rsidRDefault="003A4B76" w:rsidP="003560C9">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09451C" w:rsidRDefault="003A4B76" w:rsidP="003A4B76">
            <w:pPr>
              <w:jc w:val="center"/>
              <w:rPr>
                <w:rFonts w:ascii="Times New Roman" w:hAnsi="Times New Roman" w:cs="Times New Roman"/>
                <w:sz w:val="24"/>
                <w:szCs w:val="24"/>
              </w:rPr>
            </w:pPr>
            <w:r>
              <w:rPr>
                <w:rFonts w:ascii="Times New Roman" w:hAnsi="Times New Roman" w:cs="Times New Roman"/>
                <w:sz w:val="24"/>
                <w:szCs w:val="24"/>
              </w:rPr>
              <w:t>0</w:t>
            </w:r>
          </w:p>
        </w:tc>
      </w:tr>
      <w:tr w:rsidR="00E85625" w:rsidTr="00E85625">
        <w:tc>
          <w:tcPr>
            <w:tcW w:w="3256" w:type="dxa"/>
            <w:gridSpan w:val="2"/>
          </w:tcPr>
          <w:p w:rsidR="00E85625" w:rsidRPr="00710604" w:rsidRDefault="00710604" w:rsidP="003560C9">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85625" w:rsidRPr="00710604" w:rsidRDefault="00E85625" w:rsidP="003560C9">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09451C" w:rsidRDefault="0009451C" w:rsidP="003560C9">
      <w:pPr>
        <w:rPr>
          <w:rFonts w:ascii="Times New Roman" w:hAnsi="Times New Roman" w:cs="Times New Roman"/>
          <w:sz w:val="24"/>
          <w:szCs w:val="24"/>
        </w:rPr>
      </w:pPr>
    </w:p>
    <w:p w:rsidR="003560C9" w:rsidRDefault="003560C9" w:rsidP="003560C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3560C9">
      <w:pPr>
        <w:shd w:val="clear" w:color="auto" w:fill="FFFFFF"/>
        <w:spacing w:after="0" w:line="240" w:lineRule="auto"/>
        <w:rPr>
          <w:rFonts w:ascii="Times New Roman" w:eastAsia="Times New Roman" w:hAnsi="Times New Roman" w:cs="Times New Roman"/>
          <w:b/>
          <w:sz w:val="24"/>
          <w:szCs w:val="24"/>
          <w:lang w:eastAsia="lt-LT"/>
        </w:rPr>
      </w:pP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3A4B76">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3A4B76">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613AD2" w:rsidRDefault="00FF353A"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3A4B76">
        <w:rPr>
          <w:rFonts w:ascii="Times New Roman" w:eastAsia="Times New Roman" w:hAnsi="Times New Roman" w:cs="Times New Roman"/>
          <w:bCs/>
          <w:sz w:val="24"/>
          <w:szCs w:val="24"/>
          <w:lang w:eastAsia="lt-LT"/>
        </w:rPr>
        <w:tab/>
      </w:r>
      <w:r w:rsidR="003560C9">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3A4B76">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033BD3" w:rsidRDefault="003560C9" w:rsidP="003560C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3A4B76">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3A4B76">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–PRIEŠ</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3A4B76">
        <w:rPr>
          <w:rFonts w:ascii="Times New Roman" w:eastAsia="Times New Roman" w:hAnsi="Times New Roman" w:cs="Times New Roman"/>
          <w:bCs/>
          <w:sz w:val="24"/>
          <w:szCs w:val="24"/>
        </w:rPr>
        <w:tab/>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–PRIEŠ</w:t>
      </w:r>
    </w:p>
    <w:p w:rsidR="003560C9" w:rsidRPr="00613AD2" w:rsidRDefault="003560C9" w:rsidP="003560C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3A4B76">
        <w:rPr>
          <w:rFonts w:ascii="Times New Roman" w:eastAsia="Times New Roman" w:hAnsi="Times New Roman" w:cs="Times New Roman"/>
          <w:bCs/>
          <w:sz w:val="24"/>
          <w:szCs w:val="24"/>
          <w:shd w:val="clear" w:color="auto" w:fill="FFFFFF"/>
        </w:rPr>
        <w:tab/>
      </w:r>
      <w:r w:rsidR="003A4B76">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560C9" w:rsidRPr="00613AD2" w:rsidRDefault="003560C9" w:rsidP="003560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3A4B76">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3A4B76">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–PRIEŠ</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85625">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560C9" w:rsidRPr="00613AD2"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85625">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560C9" w:rsidRDefault="003560C9" w:rsidP="003560C9">
      <w:pPr>
        <w:shd w:val="clear" w:color="auto" w:fill="FFFFFF"/>
        <w:spacing w:after="0" w:line="240" w:lineRule="auto"/>
        <w:rPr>
          <w:rFonts w:ascii="Times New Roman" w:eastAsia="Times New Roman" w:hAnsi="Times New Roman" w:cs="Times New Roman"/>
          <w:bCs/>
          <w:sz w:val="24"/>
          <w:szCs w:val="24"/>
          <w:lang w:eastAsia="lt-LT"/>
        </w:rPr>
      </w:pPr>
    </w:p>
    <w:p w:rsidR="003560C9" w:rsidRDefault="003560C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4. Dėl Klaipėdos r. Kretingalės vaikų lopšelio–darželio reorganizavimo, Klaipėdos r. Kretingalės vaikų lopšelio–darželio reorganizavimo, prijungiant jį prie Klaipėdos r. Kretingalės pagrindinės mokyklos, sąlygų aprašo ir Klaipėdos r. Kretingalės pagrindinės mokyklos nuostatų patvirtinimo. </w:t>
      </w: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F43960" w:rsidTr="00E710F7">
        <w:trPr>
          <w:trHeight w:val="317"/>
        </w:trPr>
        <w:tc>
          <w:tcPr>
            <w:tcW w:w="4248" w:type="dxa"/>
            <w:gridSpan w:val="3"/>
          </w:tcPr>
          <w:p w:rsidR="00F43960" w:rsidRDefault="00F43960"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22</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1</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F43960" w:rsidTr="00E710F7">
        <w:tc>
          <w:tcPr>
            <w:tcW w:w="3256" w:type="dxa"/>
            <w:gridSpan w:val="2"/>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710604" w:rsidRDefault="00710604" w:rsidP="004E1282">
      <w:pPr>
        <w:autoSpaceDE w:val="0"/>
        <w:autoSpaceDN w:val="0"/>
        <w:adjustRightInd w:val="0"/>
        <w:spacing w:after="0" w:line="240" w:lineRule="auto"/>
        <w:rPr>
          <w:rFonts w:ascii="Times New Roman" w:hAnsi="Times New Roman" w:cs="Times New Roman"/>
          <w:sz w:val="24"/>
          <w:szCs w:val="24"/>
        </w:rPr>
      </w:pPr>
    </w:p>
    <w:p w:rsidR="004E1282" w:rsidRDefault="004E1282" w:rsidP="004E1282">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4E1282">
      <w:pPr>
        <w:shd w:val="clear" w:color="auto" w:fill="FFFFFF"/>
        <w:spacing w:after="0" w:line="240" w:lineRule="auto"/>
        <w:rPr>
          <w:rFonts w:ascii="Times New Roman" w:eastAsia="Times New Roman" w:hAnsi="Times New Roman" w:cs="Times New Roman"/>
          <w:b/>
          <w:sz w:val="24"/>
          <w:szCs w:val="24"/>
          <w:lang w:eastAsia="lt-LT"/>
        </w:rPr>
      </w:pP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Pr="00613AD2" w:rsidRDefault="00FF353A"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F43960">
        <w:rPr>
          <w:rFonts w:ascii="Times New Roman" w:eastAsia="Times New Roman" w:hAnsi="Times New Roman" w:cs="Times New Roman"/>
          <w:bCs/>
          <w:sz w:val="24"/>
          <w:szCs w:val="24"/>
          <w:lang w:eastAsia="lt-LT"/>
        </w:rPr>
        <w:tab/>
      </w:r>
      <w:r w:rsidR="004E1282">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Pr="00033BD3" w:rsidRDefault="004E1282" w:rsidP="004E1282">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F43960">
        <w:rPr>
          <w:rFonts w:ascii="Times New Roman" w:eastAsia="Times New Roman" w:hAnsi="Times New Roman" w:cs="Times New Roman"/>
          <w:bCs/>
          <w:sz w:val="24"/>
          <w:szCs w:val="24"/>
        </w:rPr>
        <w:tab/>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4E1282" w:rsidRPr="00613AD2" w:rsidRDefault="004E1282" w:rsidP="004E1282">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F43960">
        <w:rPr>
          <w:rFonts w:ascii="Times New Roman" w:eastAsia="Times New Roman" w:hAnsi="Times New Roman" w:cs="Times New Roman"/>
          <w:bCs/>
          <w:sz w:val="24"/>
          <w:szCs w:val="24"/>
          <w:shd w:val="clear" w:color="auto" w:fill="FFFFFF"/>
        </w:rPr>
        <w:tab/>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E1282" w:rsidRPr="00613AD2" w:rsidRDefault="004E1282" w:rsidP="004E12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–PRIEŠ</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E1282" w:rsidRPr="00613AD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E1282" w:rsidRDefault="004E1282" w:rsidP="004E1282">
      <w:pPr>
        <w:shd w:val="clear" w:color="auto" w:fill="FFFFFF"/>
        <w:spacing w:after="0" w:line="240" w:lineRule="auto"/>
        <w:rPr>
          <w:rFonts w:ascii="Times New Roman" w:eastAsia="Times New Roman" w:hAnsi="Times New Roman" w:cs="Times New Roman"/>
          <w:bCs/>
          <w:sz w:val="24"/>
          <w:szCs w:val="24"/>
          <w:lang w:eastAsia="lt-LT"/>
        </w:rPr>
      </w:pPr>
    </w:p>
    <w:p w:rsidR="004E1282" w:rsidRDefault="004E1282"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F43960" w:rsidRPr="00DF7B26" w:rsidRDefault="00F43960" w:rsidP="001D3126">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5. Dėl Klaipėdos r. </w:t>
      </w:r>
      <w:proofErr w:type="spellStart"/>
      <w:r w:rsidRPr="00DF7B26">
        <w:rPr>
          <w:rFonts w:ascii="Times New Roman" w:hAnsi="Times New Roman" w:cs="Times New Roman"/>
          <w:b/>
          <w:bCs/>
          <w:color w:val="000000"/>
          <w:sz w:val="24"/>
          <w:szCs w:val="24"/>
          <w:shd w:val="clear" w:color="auto" w:fill="FFFFFF"/>
        </w:rPr>
        <w:t>Vėžaičių</w:t>
      </w:r>
      <w:proofErr w:type="spellEnd"/>
      <w:r w:rsidRPr="00DF7B26">
        <w:rPr>
          <w:rFonts w:ascii="Times New Roman" w:hAnsi="Times New Roman" w:cs="Times New Roman"/>
          <w:b/>
          <w:bCs/>
          <w:color w:val="000000"/>
          <w:sz w:val="24"/>
          <w:szCs w:val="24"/>
          <w:shd w:val="clear" w:color="auto" w:fill="FFFFFF"/>
        </w:rPr>
        <w:t xml:space="preserve"> lopšelio–darželio reorganizavimo, Klaipėdos r. </w:t>
      </w:r>
      <w:proofErr w:type="spellStart"/>
      <w:r w:rsidRPr="00DF7B26">
        <w:rPr>
          <w:rFonts w:ascii="Times New Roman" w:hAnsi="Times New Roman" w:cs="Times New Roman"/>
          <w:b/>
          <w:bCs/>
          <w:color w:val="000000"/>
          <w:sz w:val="24"/>
          <w:szCs w:val="24"/>
          <w:shd w:val="clear" w:color="auto" w:fill="FFFFFF"/>
        </w:rPr>
        <w:t>Vėžaičių</w:t>
      </w:r>
      <w:proofErr w:type="spellEnd"/>
      <w:r w:rsidRPr="00DF7B26">
        <w:rPr>
          <w:rFonts w:ascii="Times New Roman" w:hAnsi="Times New Roman" w:cs="Times New Roman"/>
          <w:b/>
          <w:bCs/>
          <w:color w:val="000000"/>
          <w:sz w:val="24"/>
          <w:szCs w:val="24"/>
          <w:shd w:val="clear" w:color="auto" w:fill="FFFFFF"/>
        </w:rPr>
        <w:t xml:space="preserve"> lopšelio–darželio reorganizavimo, prijungiant jį prie Klaipėdos r. </w:t>
      </w:r>
      <w:proofErr w:type="spellStart"/>
      <w:r w:rsidRPr="00DF7B26">
        <w:rPr>
          <w:rFonts w:ascii="Times New Roman" w:hAnsi="Times New Roman" w:cs="Times New Roman"/>
          <w:b/>
          <w:bCs/>
          <w:color w:val="000000"/>
          <w:sz w:val="24"/>
          <w:szCs w:val="24"/>
          <w:shd w:val="clear" w:color="auto" w:fill="FFFFFF"/>
        </w:rPr>
        <w:t>Vėžaičių</w:t>
      </w:r>
      <w:proofErr w:type="spellEnd"/>
      <w:r w:rsidRPr="00DF7B26">
        <w:rPr>
          <w:rFonts w:ascii="Times New Roman" w:hAnsi="Times New Roman" w:cs="Times New Roman"/>
          <w:b/>
          <w:bCs/>
          <w:color w:val="000000"/>
          <w:sz w:val="24"/>
          <w:szCs w:val="24"/>
          <w:shd w:val="clear" w:color="auto" w:fill="FFFFFF"/>
        </w:rPr>
        <w:t xml:space="preserve"> pagrindinės mokyklos, sąlygų aprašo ir Klaipėdos r. </w:t>
      </w:r>
      <w:proofErr w:type="spellStart"/>
      <w:r w:rsidRPr="00DF7B26">
        <w:rPr>
          <w:rFonts w:ascii="Times New Roman" w:hAnsi="Times New Roman" w:cs="Times New Roman"/>
          <w:b/>
          <w:bCs/>
          <w:color w:val="000000"/>
          <w:sz w:val="24"/>
          <w:szCs w:val="24"/>
          <w:shd w:val="clear" w:color="auto" w:fill="FFFFFF"/>
        </w:rPr>
        <w:t>Vėžaičių</w:t>
      </w:r>
      <w:proofErr w:type="spellEnd"/>
      <w:r w:rsidRPr="00DF7B26">
        <w:rPr>
          <w:rFonts w:ascii="Times New Roman" w:hAnsi="Times New Roman" w:cs="Times New Roman"/>
          <w:b/>
          <w:bCs/>
          <w:color w:val="000000"/>
          <w:sz w:val="24"/>
          <w:szCs w:val="24"/>
          <w:shd w:val="clear" w:color="auto" w:fill="FFFFFF"/>
        </w:rPr>
        <w:t xml:space="preserve"> pagrindinės mokyklos nuostatų patvirtinimo. </w:t>
      </w: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E811A0" w:rsidTr="00E811A0">
        <w:trPr>
          <w:trHeight w:val="317"/>
        </w:trPr>
        <w:tc>
          <w:tcPr>
            <w:tcW w:w="4726" w:type="dxa"/>
            <w:gridSpan w:val="3"/>
          </w:tcPr>
          <w:p w:rsidR="00E811A0" w:rsidRDefault="00E811A0"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811A0" w:rsidTr="00E811A0">
        <w:trPr>
          <w:trHeight w:val="214"/>
        </w:trPr>
        <w:tc>
          <w:tcPr>
            <w:tcW w:w="3234" w:type="dxa"/>
          </w:tcPr>
          <w:p w:rsidR="00E811A0" w:rsidRDefault="00E811A0"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492" w:type="dxa"/>
            <w:gridSpan w:val="2"/>
          </w:tcPr>
          <w:p w:rsidR="00E811A0" w:rsidRDefault="00E811A0"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E811A0" w:rsidTr="00E811A0">
        <w:trPr>
          <w:trHeight w:val="214"/>
        </w:trPr>
        <w:tc>
          <w:tcPr>
            <w:tcW w:w="3234" w:type="dxa"/>
          </w:tcPr>
          <w:p w:rsidR="00E811A0" w:rsidRDefault="00E811A0" w:rsidP="001425F7">
            <w:pPr>
              <w:rPr>
                <w:rFonts w:ascii="Times New Roman" w:hAnsi="Times New Roman" w:cs="Times New Roman"/>
                <w:sz w:val="24"/>
                <w:szCs w:val="24"/>
              </w:rPr>
            </w:pPr>
            <w:r w:rsidRPr="00D67259">
              <w:rPr>
                <w:rFonts w:ascii="Times New Roman" w:hAnsi="Times New Roman" w:cs="Times New Roman"/>
                <w:sz w:val="24"/>
                <w:szCs w:val="24"/>
              </w:rPr>
              <w:t>UŽ</w:t>
            </w:r>
          </w:p>
        </w:tc>
        <w:tc>
          <w:tcPr>
            <w:tcW w:w="1492" w:type="dxa"/>
            <w:gridSpan w:val="2"/>
          </w:tcPr>
          <w:p w:rsidR="00E811A0" w:rsidRDefault="00E811A0"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E811A0" w:rsidTr="00E811A0">
        <w:trPr>
          <w:trHeight w:val="205"/>
        </w:trPr>
        <w:tc>
          <w:tcPr>
            <w:tcW w:w="3234" w:type="dxa"/>
          </w:tcPr>
          <w:p w:rsidR="00E811A0" w:rsidRDefault="00E811A0" w:rsidP="001425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492" w:type="dxa"/>
            <w:gridSpan w:val="2"/>
          </w:tcPr>
          <w:p w:rsidR="00E811A0" w:rsidRDefault="00E811A0" w:rsidP="001425F7">
            <w:pPr>
              <w:jc w:val="center"/>
              <w:rPr>
                <w:rFonts w:ascii="Times New Roman" w:hAnsi="Times New Roman" w:cs="Times New Roman"/>
                <w:sz w:val="24"/>
                <w:szCs w:val="24"/>
              </w:rPr>
            </w:pPr>
            <w:r>
              <w:rPr>
                <w:rFonts w:ascii="Times New Roman" w:hAnsi="Times New Roman" w:cs="Times New Roman"/>
                <w:sz w:val="24"/>
                <w:szCs w:val="24"/>
              </w:rPr>
              <w:t>0</w:t>
            </w:r>
          </w:p>
        </w:tc>
      </w:tr>
      <w:tr w:rsidR="00E811A0" w:rsidTr="00E811A0">
        <w:trPr>
          <w:trHeight w:val="214"/>
        </w:trPr>
        <w:tc>
          <w:tcPr>
            <w:tcW w:w="3234" w:type="dxa"/>
          </w:tcPr>
          <w:p w:rsidR="00E811A0" w:rsidRDefault="00E811A0" w:rsidP="001425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492" w:type="dxa"/>
            <w:gridSpan w:val="2"/>
          </w:tcPr>
          <w:p w:rsidR="00E811A0" w:rsidRDefault="00E811A0" w:rsidP="001425F7">
            <w:pPr>
              <w:jc w:val="center"/>
              <w:rPr>
                <w:rFonts w:ascii="Times New Roman" w:hAnsi="Times New Roman" w:cs="Times New Roman"/>
                <w:sz w:val="24"/>
                <w:szCs w:val="24"/>
              </w:rPr>
            </w:pPr>
            <w:r>
              <w:rPr>
                <w:rFonts w:ascii="Times New Roman" w:hAnsi="Times New Roman" w:cs="Times New Roman"/>
                <w:sz w:val="24"/>
                <w:szCs w:val="24"/>
              </w:rPr>
              <w:t>0</w:t>
            </w:r>
          </w:p>
        </w:tc>
      </w:tr>
      <w:tr w:rsidR="00E811A0" w:rsidTr="00E811A0">
        <w:trPr>
          <w:trHeight w:val="205"/>
        </w:trPr>
        <w:tc>
          <w:tcPr>
            <w:tcW w:w="3234" w:type="dxa"/>
          </w:tcPr>
          <w:p w:rsidR="00E811A0" w:rsidRDefault="00E811A0" w:rsidP="001425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492" w:type="dxa"/>
            <w:gridSpan w:val="2"/>
          </w:tcPr>
          <w:p w:rsidR="00E811A0" w:rsidRDefault="00E811A0" w:rsidP="001425F7">
            <w:pPr>
              <w:jc w:val="center"/>
              <w:rPr>
                <w:rFonts w:ascii="Times New Roman" w:hAnsi="Times New Roman" w:cs="Times New Roman"/>
                <w:sz w:val="24"/>
                <w:szCs w:val="24"/>
              </w:rPr>
            </w:pPr>
            <w:r>
              <w:rPr>
                <w:rFonts w:ascii="Times New Roman" w:hAnsi="Times New Roman" w:cs="Times New Roman"/>
                <w:sz w:val="24"/>
                <w:szCs w:val="24"/>
              </w:rPr>
              <w:t>0</w:t>
            </w:r>
          </w:p>
        </w:tc>
      </w:tr>
      <w:tr w:rsidR="00E811A0" w:rsidTr="00E811A0">
        <w:tc>
          <w:tcPr>
            <w:tcW w:w="3256" w:type="dxa"/>
            <w:gridSpan w:val="2"/>
          </w:tcPr>
          <w:p w:rsidR="00E811A0" w:rsidRPr="00710604" w:rsidRDefault="00E811A0" w:rsidP="001425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1470" w:type="dxa"/>
          </w:tcPr>
          <w:p w:rsidR="00E811A0" w:rsidRPr="00710604" w:rsidRDefault="00E811A0" w:rsidP="001425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811A0" w:rsidRDefault="00E811A0" w:rsidP="00E811A0">
      <w:pPr>
        <w:shd w:val="clear" w:color="auto" w:fill="FFFFFF"/>
        <w:spacing w:after="0" w:line="240" w:lineRule="auto"/>
        <w:rPr>
          <w:rFonts w:ascii="Times New Roman" w:eastAsia="Times New Roman" w:hAnsi="Times New Roman" w:cs="Times New Roman"/>
          <w:b/>
          <w:sz w:val="24"/>
          <w:szCs w:val="24"/>
          <w:lang w:eastAsia="lt-LT"/>
        </w:rPr>
      </w:pPr>
    </w:p>
    <w:p w:rsidR="00E811A0" w:rsidRDefault="00E811A0" w:rsidP="00E811A0">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E811A0" w:rsidRPr="003914BF" w:rsidRDefault="00E811A0" w:rsidP="00E811A0">
      <w:pPr>
        <w:shd w:val="clear" w:color="auto" w:fill="FFFFFF"/>
        <w:spacing w:after="0" w:line="240" w:lineRule="auto"/>
        <w:rPr>
          <w:rFonts w:ascii="Times New Roman" w:eastAsia="Times New Roman" w:hAnsi="Times New Roman" w:cs="Times New Roman"/>
          <w:b/>
          <w:sz w:val="24"/>
          <w:szCs w:val="24"/>
          <w:lang w:eastAsia="lt-LT"/>
        </w:rPr>
      </w:pP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E811A0" w:rsidRPr="00613AD2" w:rsidRDefault="00FF353A"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811A0">
        <w:rPr>
          <w:rFonts w:ascii="Times New Roman" w:eastAsia="Times New Roman" w:hAnsi="Times New Roman" w:cs="Times New Roman"/>
          <w:bCs/>
          <w:sz w:val="24"/>
          <w:szCs w:val="24"/>
          <w:lang w:eastAsia="lt-LT"/>
        </w:rPr>
        <w:tab/>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E811A0" w:rsidRPr="00033BD3" w:rsidRDefault="00E811A0" w:rsidP="00E811A0">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E811A0" w:rsidRPr="00613AD2" w:rsidRDefault="00E811A0" w:rsidP="00E811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E811A0" w:rsidRPr="00613AD2" w:rsidRDefault="00E811A0" w:rsidP="00E811A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E811A0" w:rsidRDefault="00E811A0" w:rsidP="00E811A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6. Dėl Klaipėdos r. Dovilų vaikų lopšelio–darželio „Kregždutė“ ir Klaipėdos r. </w:t>
      </w:r>
      <w:proofErr w:type="spellStart"/>
      <w:r w:rsidRPr="00DF7B26">
        <w:rPr>
          <w:rFonts w:ascii="Times New Roman" w:hAnsi="Times New Roman" w:cs="Times New Roman"/>
          <w:b/>
          <w:bCs/>
          <w:color w:val="000000"/>
          <w:sz w:val="24"/>
          <w:szCs w:val="24"/>
          <w:shd w:val="clear" w:color="auto" w:fill="FFFFFF"/>
        </w:rPr>
        <w:t>Šiūparių</w:t>
      </w:r>
      <w:proofErr w:type="spellEnd"/>
      <w:r w:rsidRPr="00DF7B26">
        <w:rPr>
          <w:rFonts w:ascii="Times New Roman" w:hAnsi="Times New Roman" w:cs="Times New Roman"/>
          <w:b/>
          <w:bCs/>
          <w:color w:val="000000"/>
          <w:sz w:val="24"/>
          <w:szCs w:val="24"/>
          <w:shd w:val="clear" w:color="auto" w:fill="FFFFFF"/>
        </w:rPr>
        <w:t xml:space="preserve"> mokyklos–daugiafunkcio centro reorganizavimo, prijungiant juos prie Klaipėdos r. Dovilų pagrindinės mokyklos, sąlygų aprašų ir Klaipėdos r. Dovilų pagrindinės mokyklos nuostatų patvirtinimo. </w:t>
      </w:r>
    </w:p>
    <w:p w:rsidR="00F43960" w:rsidRDefault="00F43960" w:rsidP="009746DF">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F43960" w:rsidTr="00E710F7">
        <w:trPr>
          <w:trHeight w:val="317"/>
        </w:trPr>
        <w:tc>
          <w:tcPr>
            <w:tcW w:w="4248" w:type="dxa"/>
            <w:gridSpan w:val="3"/>
          </w:tcPr>
          <w:p w:rsidR="00F43960" w:rsidRDefault="00F43960"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w:t>
            </w:r>
            <w:r w:rsidR="0099634E">
              <w:rPr>
                <w:rFonts w:ascii="Times New Roman" w:hAnsi="Times New Roman" w:cs="Times New Roman"/>
                <w:sz w:val="24"/>
                <w:szCs w:val="24"/>
              </w:rPr>
              <w:t>0</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F43960" w:rsidRDefault="0099634E" w:rsidP="00E710F7">
            <w:pPr>
              <w:jc w:val="center"/>
              <w:rPr>
                <w:rFonts w:ascii="Times New Roman" w:hAnsi="Times New Roman" w:cs="Times New Roman"/>
                <w:sz w:val="24"/>
                <w:szCs w:val="24"/>
              </w:rPr>
            </w:pPr>
            <w:r>
              <w:rPr>
                <w:rFonts w:ascii="Times New Roman" w:hAnsi="Times New Roman" w:cs="Times New Roman"/>
                <w:sz w:val="24"/>
                <w:szCs w:val="24"/>
              </w:rPr>
              <w:t>4</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F43960" w:rsidTr="00E710F7">
        <w:tc>
          <w:tcPr>
            <w:tcW w:w="3256" w:type="dxa"/>
            <w:gridSpan w:val="2"/>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F43960" w:rsidRDefault="00F43960" w:rsidP="009746DF">
      <w:pPr>
        <w:autoSpaceDE w:val="0"/>
        <w:autoSpaceDN w:val="0"/>
        <w:adjustRightInd w:val="0"/>
        <w:spacing w:after="0" w:line="240" w:lineRule="auto"/>
        <w:rPr>
          <w:rFonts w:ascii="Times New Roman" w:hAnsi="Times New Roman" w:cs="Times New Roman"/>
          <w:sz w:val="24"/>
          <w:szCs w:val="24"/>
        </w:rPr>
      </w:pPr>
    </w:p>
    <w:p w:rsidR="009746DF" w:rsidRDefault="009746DF" w:rsidP="009746DF">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9746DF">
      <w:pPr>
        <w:shd w:val="clear" w:color="auto" w:fill="FFFFFF"/>
        <w:spacing w:after="0" w:line="240" w:lineRule="auto"/>
        <w:rPr>
          <w:rFonts w:ascii="Times New Roman" w:eastAsia="Times New Roman" w:hAnsi="Times New Roman" w:cs="Times New Roman"/>
          <w:b/>
          <w:sz w:val="24"/>
          <w:szCs w:val="24"/>
          <w:lang w:eastAsia="lt-LT"/>
        </w:rPr>
      </w:pP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Pr="00613AD2" w:rsidRDefault="00FF353A"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F43960">
        <w:rPr>
          <w:rFonts w:ascii="Times New Roman" w:eastAsia="Times New Roman" w:hAnsi="Times New Roman" w:cs="Times New Roman"/>
          <w:bCs/>
          <w:sz w:val="24"/>
          <w:szCs w:val="24"/>
          <w:lang w:eastAsia="lt-LT"/>
        </w:rPr>
        <w:tab/>
      </w:r>
      <w:r w:rsidR="009746DF">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Pr="00033BD3" w:rsidRDefault="009746DF" w:rsidP="009746DF">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F43960">
        <w:rPr>
          <w:rFonts w:ascii="Times New Roman" w:eastAsia="Times New Roman" w:hAnsi="Times New Roman" w:cs="Times New Roman"/>
          <w:bCs/>
          <w:sz w:val="24"/>
          <w:szCs w:val="24"/>
        </w:rPr>
        <w:tab/>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9746DF" w:rsidRPr="00613AD2" w:rsidRDefault="009746DF" w:rsidP="009746DF">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F43960">
        <w:rPr>
          <w:rFonts w:ascii="Times New Roman" w:eastAsia="Times New Roman" w:hAnsi="Times New Roman" w:cs="Times New Roman"/>
          <w:bCs/>
          <w:sz w:val="24"/>
          <w:szCs w:val="24"/>
          <w:shd w:val="clear" w:color="auto" w:fill="FFFFFF"/>
        </w:rPr>
        <w:tab/>
      </w:r>
      <w:r w:rsidR="00F4396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746DF" w:rsidRPr="00613AD2" w:rsidRDefault="009746DF" w:rsidP="009746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sidR="0099634E">
        <w:rPr>
          <w:rFonts w:ascii="Times New Roman" w:eastAsia="Times New Roman" w:hAnsi="Times New Roman" w:cs="Times New Roman"/>
          <w:bCs/>
          <w:sz w:val="24"/>
          <w:szCs w:val="24"/>
          <w:lang w:eastAsia="lt-LT"/>
        </w:rPr>
        <w:t>PRIEŠ</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–PRIEŠ</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F4396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746DF" w:rsidRPr="00613AD2"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F4396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746DF" w:rsidRDefault="009746DF" w:rsidP="009746DF">
      <w:pPr>
        <w:shd w:val="clear" w:color="auto" w:fill="FFFFFF"/>
        <w:spacing w:after="0" w:line="240" w:lineRule="auto"/>
        <w:rPr>
          <w:rFonts w:ascii="Times New Roman" w:eastAsia="Times New Roman" w:hAnsi="Times New Roman" w:cs="Times New Roman"/>
          <w:bCs/>
          <w:sz w:val="24"/>
          <w:szCs w:val="24"/>
          <w:lang w:eastAsia="lt-LT"/>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7. Dėl Klaipėdos r. </w:t>
      </w:r>
      <w:proofErr w:type="spellStart"/>
      <w:r w:rsidRPr="00DF7B26">
        <w:rPr>
          <w:rFonts w:ascii="Times New Roman" w:hAnsi="Times New Roman" w:cs="Times New Roman"/>
          <w:b/>
          <w:bCs/>
          <w:color w:val="000000"/>
          <w:sz w:val="24"/>
          <w:szCs w:val="24"/>
          <w:shd w:val="clear" w:color="auto" w:fill="FFFFFF"/>
        </w:rPr>
        <w:t>Pašlūžmio</w:t>
      </w:r>
      <w:proofErr w:type="spellEnd"/>
      <w:r w:rsidRPr="00DF7B26">
        <w:rPr>
          <w:rFonts w:ascii="Times New Roman" w:hAnsi="Times New Roman" w:cs="Times New Roman"/>
          <w:b/>
          <w:bCs/>
          <w:color w:val="000000"/>
          <w:sz w:val="24"/>
          <w:szCs w:val="24"/>
          <w:shd w:val="clear" w:color="auto" w:fill="FFFFFF"/>
        </w:rPr>
        <w:t xml:space="preserve"> mokyklos–daugiafunkcio centro ir Klaipėdos r. Judrėnų Stepono Dariaus pagrindinės mokyklos reorganizavimo, prijungiant juos prie Klaipėdos r. </w:t>
      </w:r>
      <w:proofErr w:type="spellStart"/>
      <w:r w:rsidRPr="00DF7B26">
        <w:rPr>
          <w:rFonts w:ascii="Times New Roman" w:hAnsi="Times New Roman" w:cs="Times New Roman"/>
          <w:b/>
          <w:bCs/>
          <w:color w:val="000000"/>
          <w:sz w:val="24"/>
          <w:szCs w:val="24"/>
          <w:shd w:val="clear" w:color="auto" w:fill="FFFFFF"/>
        </w:rPr>
        <w:t>Veiviržėnų</w:t>
      </w:r>
      <w:proofErr w:type="spellEnd"/>
      <w:r w:rsidRPr="00DF7B26">
        <w:rPr>
          <w:rFonts w:ascii="Times New Roman" w:hAnsi="Times New Roman" w:cs="Times New Roman"/>
          <w:b/>
          <w:bCs/>
          <w:color w:val="000000"/>
          <w:sz w:val="24"/>
          <w:szCs w:val="24"/>
          <w:shd w:val="clear" w:color="auto" w:fill="FFFFFF"/>
        </w:rPr>
        <w:t xml:space="preserve"> Jurgio Šaulio gimnazijos, sąlygų aprašų ir Klaipėdos r. </w:t>
      </w:r>
      <w:proofErr w:type="spellStart"/>
      <w:r w:rsidRPr="00DF7B26">
        <w:rPr>
          <w:rFonts w:ascii="Times New Roman" w:hAnsi="Times New Roman" w:cs="Times New Roman"/>
          <w:b/>
          <w:bCs/>
          <w:color w:val="000000"/>
          <w:sz w:val="24"/>
          <w:szCs w:val="24"/>
          <w:shd w:val="clear" w:color="auto" w:fill="FFFFFF"/>
        </w:rPr>
        <w:t>Veiviržėnų</w:t>
      </w:r>
      <w:proofErr w:type="spellEnd"/>
      <w:r w:rsidRPr="00DF7B26">
        <w:rPr>
          <w:rFonts w:ascii="Times New Roman" w:hAnsi="Times New Roman" w:cs="Times New Roman"/>
          <w:b/>
          <w:bCs/>
          <w:color w:val="000000"/>
          <w:sz w:val="24"/>
          <w:szCs w:val="24"/>
          <w:shd w:val="clear" w:color="auto" w:fill="FFFFFF"/>
        </w:rPr>
        <w:t xml:space="preserve"> Jurgio Šaulio gimnazijos nuostatų patvirtinimo. </w:t>
      </w:r>
    </w:p>
    <w:p w:rsidR="00F43960" w:rsidRDefault="00F43960" w:rsidP="006F0948">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F43960" w:rsidTr="00E710F7">
        <w:trPr>
          <w:trHeight w:val="317"/>
        </w:trPr>
        <w:tc>
          <w:tcPr>
            <w:tcW w:w="4248" w:type="dxa"/>
            <w:gridSpan w:val="3"/>
          </w:tcPr>
          <w:p w:rsidR="00F43960" w:rsidRDefault="00F43960"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2</w:t>
            </w:r>
            <w:r w:rsidR="000F3D90">
              <w:rPr>
                <w:rFonts w:ascii="Times New Roman" w:hAnsi="Times New Roman" w:cs="Times New Roman"/>
                <w:sz w:val="24"/>
                <w:szCs w:val="24"/>
              </w:rPr>
              <w:t>5</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F43960" w:rsidRDefault="001245E2" w:rsidP="00E710F7">
            <w:pPr>
              <w:jc w:val="center"/>
              <w:rPr>
                <w:rFonts w:ascii="Times New Roman" w:hAnsi="Times New Roman" w:cs="Times New Roman"/>
                <w:sz w:val="24"/>
                <w:szCs w:val="24"/>
              </w:rPr>
            </w:pPr>
            <w:r>
              <w:rPr>
                <w:rFonts w:ascii="Times New Roman" w:hAnsi="Times New Roman" w:cs="Times New Roman"/>
                <w:sz w:val="24"/>
                <w:szCs w:val="24"/>
              </w:rPr>
              <w:t>19</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F43960" w:rsidRDefault="001245E2"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F43960" w:rsidTr="00E710F7">
        <w:trPr>
          <w:trHeight w:val="214"/>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F43960" w:rsidTr="00E710F7">
        <w:trPr>
          <w:trHeight w:val="205"/>
        </w:trPr>
        <w:tc>
          <w:tcPr>
            <w:tcW w:w="3234" w:type="dxa"/>
          </w:tcPr>
          <w:p w:rsidR="00F43960" w:rsidRDefault="00F43960"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F43960" w:rsidRDefault="00F43960"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F43960" w:rsidTr="00E710F7">
        <w:tc>
          <w:tcPr>
            <w:tcW w:w="3256" w:type="dxa"/>
            <w:gridSpan w:val="2"/>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F43960" w:rsidRPr="00710604" w:rsidRDefault="00F43960"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F43960" w:rsidRDefault="00F43960" w:rsidP="006F0948">
      <w:pPr>
        <w:autoSpaceDE w:val="0"/>
        <w:autoSpaceDN w:val="0"/>
        <w:adjustRightInd w:val="0"/>
        <w:spacing w:after="0" w:line="240" w:lineRule="auto"/>
        <w:rPr>
          <w:rFonts w:ascii="Times New Roman" w:hAnsi="Times New Roman" w:cs="Times New Roman"/>
          <w:sz w:val="24"/>
          <w:szCs w:val="24"/>
        </w:rPr>
      </w:pPr>
    </w:p>
    <w:p w:rsidR="006F0948" w:rsidRDefault="006F0948" w:rsidP="006F0948">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6F0948">
      <w:pPr>
        <w:shd w:val="clear" w:color="auto" w:fill="FFFFFF"/>
        <w:spacing w:after="0" w:line="240" w:lineRule="auto"/>
        <w:rPr>
          <w:rFonts w:ascii="Times New Roman" w:eastAsia="Times New Roman" w:hAnsi="Times New Roman" w:cs="Times New Roman"/>
          <w:b/>
          <w:sz w:val="24"/>
          <w:szCs w:val="24"/>
          <w:lang w:eastAsia="lt-LT"/>
        </w:rPr>
      </w:pP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FD728A">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Pr="00613AD2" w:rsidRDefault="00FF353A"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245E2">
        <w:rPr>
          <w:rFonts w:ascii="Times New Roman" w:eastAsia="Times New Roman" w:hAnsi="Times New Roman" w:cs="Times New Roman"/>
          <w:bCs/>
          <w:sz w:val="24"/>
          <w:szCs w:val="24"/>
          <w:lang w:eastAsia="lt-LT"/>
        </w:rPr>
        <w:tab/>
      </w:r>
      <w:r w:rsidR="006F0948">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6F0948" w:rsidRPr="00033BD3" w:rsidRDefault="006F0948" w:rsidP="006F0948">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1245E2">
        <w:rPr>
          <w:rFonts w:ascii="Times New Roman" w:eastAsia="Times New Roman" w:hAnsi="Times New Roman" w:cs="Times New Roman"/>
          <w:bCs/>
          <w:sz w:val="24"/>
          <w:szCs w:val="24"/>
        </w:rPr>
        <w:tab/>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6F0948" w:rsidRPr="00613AD2" w:rsidRDefault="006F0948" w:rsidP="006F0948">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1245E2">
        <w:rPr>
          <w:rFonts w:ascii="Times New Roman" w:eastAsia="Times New Roman" w:hAnsi="Times New Roman" w:cs="Times New Roman"/>
          <w:bCs/>
          <w:sz w:val="24"/>
          <w:szCs w:val="24"/>
          <w:shd w:val="clear" w:color="auto" w:fill="FFFFFF"/>
        </w:rPr>
        <w:tab/>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F0948" w:rsidRPr="00613AD2" w:rsidRDefault="006F0948" w:rsidP="006F094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–PRIEŠ</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F0948" w:rsidRPr="00613AD2"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F0948" w:rsidRDefault="006F0948" w:rsidP="006F0948">
      <w:pPr>
        <w:shd w:val="clear" w:color="auto" w:fill="FFFFFF"/>
        <w:spacing w:after="0" w:line="240" w:lineRule="auto"/>
        <w:rPr>
          <w:rFonts w:ascii="Times New Roman" w:eastAsia="Times New Roman" w:hAnsi="Times New Roman" w:cs="Times New Roman"/>
          <w:bCs/>
          <w:sz w:val="24"/>
          <w:szCs w:val="24"/>
          <w:lang w:eastAsia="lt-LT"/>
        </w:rPr>
      </w:pPr>
    </w:p>
    <w:p w:rsidR="006F0948" w:rsidRDefault="006F0948"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1245E2" w:rsidRPr="00DF7B26" w:rsidRDefault="001245E2" w:rsidP="001D3126">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8. Dėl Klaipėdos r. Priekulės muzikos mokyklos reorganizavimo, Klaipėdos r. Priekulės muzikos mokyklos reorganizavimo, prijungiant ją prie Gargždų muzikos mokyklos, sąlygų aprašo ir Gargždų muzikos mokyklos nuostatų patvirtinimo. </w:t>
      </w:r>
    </w:p>
    <w:p w:rsidR="001245E2" w:rsidRDefault="001245E2"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1245E2" w:rsidTr="00E710F7">
        <w:trPr>
          <w:trHeight w:val="317"/>
        </w:trPr>
        <w:tc>
          <w:tcPr>
            <w:tcW w:w="4248" w:type="dxa"/>
            <w:gridSpan w:val="3"/>
          </w:tcPr>
          <w:p w:rsidR="001245E2" w:rsidRDefault="001245E2"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245E2" w:rsidTr="00E710F7">
        <w:trPr>
          <w:trHeight w:val="214"/>
        </w:trPr>
        <w:tc>
          <w:tcPr>
            <w:tcW w:w="3234" w:type="dxa"/>
          </w:tcPr>
          <w:p w:rsidR="001245E2" w:rsidRDefault="001245E2"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1245E2" w:rsidRDefault="001245E2"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1245E2" w:rsidTr="00E710F7">
        <w:trPr>
          <w:trHeight w:val="214"/>
        </w:trPr>
        <w:tc>
          <w:tcPr>
            <w:tcW w:w="3234" w:type="dxa"/>
          </w:tcPr>
          <w:p w:rsidR="001245E2" w:rsidRDefault="001245E2"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1245E2" w:rsidRDefault="001245E2" w:rsidP="00E710F7">
            <w:pPr>
              <w:jc w:val="center"/>
              <w:rPr>
                <w:rFonts w:ascii="Times New Roman" w:hAnsi="Times New Roman" w:cs="Times New Roman"/>
                <w:sz w:val="24"/>
                <w:szCs w:val="24"/>
              </w:rPr>
            </w:pPr>
            <w:r>
              <w:rPr>
                <w:rFonts w:ascii="Times New Roman" w:hAnsi="Times New Roman" w:cs="Times New Roman"/>
                <w:sz w:val="24"/>
                <w:szCs w:val="24"/>
              </w:rPr>
              <w:t>18</w:t>
            </w:r>
          </w:p>
        </w:tc>
      </w:tr>
      <w:tr w:rsidR="001245E2" w:rsidTr="00E710F7">
        <w:trPr>
          <w:trHeight w:val="205"/>
        </w:trPr>
        <w:tc>
          <w:tcPr>
            <w:tcW w:w="3234" w:type="dxa"/>
          </w:tcPr>
          <w:p w:rsidR="001245E2" w:rsidRDefault="001245E2"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1245E2" w:rsidRDefault="001245E2" w:rsidP="00E710F7">
            <w:pPr>
              <w:jc w:val="center"/>
              <w:rPr>
                <w:rFonts w:ascii="Times New Roman" w:hAnsi="Times New Roman" w:cs="Times New Roman"/>
                <w:sz w:val="24"/>
                <w:szCs w:val="24"/>
              </w:rPr>
            </w:pPr>
            <w:r>
              <w:rPr>
                <w:rFonts w:ascii="Times New Roman" w:hAnsi="Times New Roman" w:cs="Times New Roman"/>
                <w:sz w:val="24"/>
                <w:szCs w:val="24"/>
              </w:rPr>
              <w:t>6</w:t>
            </w:r>
          </w:p>
        </w:tc>
      </w:tr>
      <w:tr w:rsidR="001245E2" w:rsidTr="00E710F7">
        <w:trPr>
          <w:trHeight w:val="214"/>
        </w:trPr>
        <w:tc>
          <w:tcPr>
            <w:tcW w:w="3234" w:type="dxa"/>
          </w:tcPr>
          <w:p w:rsidR="001245E2" w:rsidRDefault="001245E2"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1245E2" w:rsidRDefault="001245E2" w:rsidP="00E710F7">
            <w:pPr>
              <w:jc w:val="center"/>
              <w:rPr>
                <w:rFonts w:ascii="Times New Roman" w:hAnsi="Times New Roman" w:cs="Times New Roman"/>
                <w:sz w:val="24"/>
                <w:szCs w:val="24"/>
              </w:rPr>
            </w:pPr>
            <w:r>
              <w:rPr>
                <w:rFonts w:ascii="Times New Roman" w:hAnsi="Times New Roman" w:cs="Times New Roman"/>
                <w:sz w:val="24"/>
                <w:szCs w:val="24"/>
              </w:rPr>
              <w:t>2</w:t>
            </w:r>
          </w:p>
        </w:tc>
      </w:tr>
      <w:tr w:rsidR="001245E2" w:rsidTr="00E710F7">
        <w:trPr>
          <w:trHeight w:val="205"/>
        </w:trPr>
        <w:tc>
          <w:tcPr>
            <w:tcW w:w="3234" w:type="dxa"/>
          </w:tcPr>
          <w:p w:rsidR="001245E2" w:rsidRDefault="001245E2"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1245E2" w:rsidRDefault="001245E2"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1245E2" w:rsidTr="00E710F7">
        <w:tc>
          <w:tcPr>
            <w:tcW w:w="3256" w:type="dxa"/>
            <w:gridSpan w:val="2"/>
          </w:tcPr>
          <w:p w:rsidR="001245E2" w:rsidRPr="00710604" w:rsidRDefault="001245E2"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1245E2" w:rsidRPr="00710604" w:rsidRDefault="001245E2"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1245E2" w:rsidRDefault="001245E2" w:rsidP="00F071DC">
      <w:pPr>
        <w:autoSpaceDE w:val="0"/>
        <w:autoSpaceDN w:val="0"/>
        <w:adjustRightInd w:val="0"/>
        <w:spacing w:after="0" w:line="240" w:lineRule="auto"/>
        <w:rPr>
          <w:rFonts w:ascii="Times New Roman" w:hAnsi="Times New Roman" w:cs="Times New Roman"/>
          <w:sz w:val="24"/>
          <w:szCs w:val="24"/>
        </w:rPr>
      </w:pPr>
    </w:p>
    <w:p w:rsidR="001245E2" w:rsidRDefault="001245E2" w:rsidP="00F071DC">
      <w:pPr>
        <w:autoSpaceDE w:val="0"/>
        <w:autoSpaceDN w:val="0"/>
        <w:adjustRightInd w:val="0"/>
        <w:spacing w:after="0" w:line="240" w:lineRule="auto"/>
        <w:rPr>
          <w:rFonts w:ascii="Times New Roman" w:hAnsi="Times New Roman" w:cs="Times New Roman"/>
          <w:sz w:val="24"/>
          <w:szCs w:val="24"/>
        </w:rPr>
      </w:pPr>
    </w:p>
    <w:p w:rsidR="00F071DC" w:rsidRDefault="00F071DC" w:rsidP="00F071D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245E2" w:rsidRPr="003914BF" w:rsidRDefault="001245E2" w:rsidP="00F071DC">
      <w:pPr>
        <w:shd w:val="clear" w:color="auto" w:fill="FFFFFF"/>
        <w:spacing w:after="0" w:line="240" w:lineRule="auto"/>
        <w:rPr>
          <w:rFonts w:ascii="Times New Roman" w:eastAsia="Times New Roman" w:hAnsi="Times New Roman" w:cs="Times New Roman"/>
          <w:b/>
          <w:sz w:val="24"/>
          <w:szCs w:val="24"/>
          <w:lang w:eastAsia="lt-LT"/>
        </w:rPr>
      </w:pP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Pr="00613AD2" w:rsidRDefault="00FF353A"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245E2">
        <w:rPr>
          <w:rFonts w:ascii="Times New Roman" w:eastAsia="Times New Roman" w:hAnsi="Times New Roman" w:cs="Times New Roman"/>
          <w:bCs/>
          <w:sz w:val="24"/>
          <w:szCs w:val="24"/>
          <w:lang w:eastAsia="lt-LT"/>
        </w:rPr>
        <w:tab/>
      </w:r>
      <w:r w:rsidR="00F071DC">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104E51">
        <w:rPr>
          <w:rFonts w:ascii="Times New Roman" w:eastAsia="Times New Roman" w:hAnsi="Times New Roman" w:cs="Times New Roman"/>
          <w:bCs/>
          <w:sz w:val="24"/>
          <w:szCs w:val="24"/>
          <w:lang w:eastAsia="lt-LT"/>
        </w:rPr>
        <w:t>PRIEŠ</w:t>
      </w:r>
    </w:p>
    <w:p w:rsidR="00F071DC" w:rsidRPr="00033BD3" w:rsidRDefault="00F071DC" w:rsidP="00F071D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00104E51">
        <w:rPr>
          <w:rFonts w:ascii="Times New Roman" w:eastAsia="Times New Roman" w:hAnsi="Times New Roman" w:cs="Times New Roman"/>
          <w:bCs/>
          <w:sz w:val="24"/>
          <w:szCs w:val="24"/>
          <w:lang w:eastAsia="lt-LT"/>
        </w:rPr>
        <w:t>SUSILAIKĖ</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00104E51" w:rsidRPr="00104E51">
        <w:rPr>
          <w:rFonts w:ascii="Times New Roman" w:eastAsia="Times New Roman" w:hAnsi="Times New Roman" w:cs="Times New Roman"/>
          <w:bCs/>
          <w:sz w:val="24"/>
          <w:szCs w:val="24"/>
          <w:lang w:eastAsia="lt-LT"/>
        </w:rPr>
        <w:t xml:space="preserve"> </w:t>
      </w:r>
      <w:r w:rsidR="00104E51">
        <w:rPr>
          <w:rFonts w:ascii="Times New Roman" w:eastAsia="Times New Roman" w:hAnsi="Times New Roman" w:cs="Times New Roman"/>
          <w:bCs/>
          <w:sz w:val="24"/>
          <w:szCs w:val="24"/>
          <w:lang w:eastAsia="lt-LT"/>
        </w:rPr>
        <w:t>PRIEŠ</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sidR="00104E51">
        <w:rPr>
          <w:rFonts w:ascii="Times New Roman" w:eastAsia="Times New Roman" w:hAnsi="Times New Roman" w:cs="Times New Roman"/>
          <w:bCs/>
          <w:sz w:val="24"/>
          <w:szCs w:val="24"/>
          <w:lang w:eastAsia="lt-LT"/>
        </w:rPr>
        <w:t>PRIEŠ</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1245E2">
        <w:rPr>
          <w:rFonts w:ascii="Times New Roman" w:eastAsia="Times New Roman" w:hAnsi="Times New Roman" w:cs="Times New Roman"/>
          <w:bCs/>
          <w:sz w:val="24"/>
          <w:szCs w:val="24"/>
        </w:rPr>
        <w:tab/>
      </w:r>
      <w:r w:rsidR="001245E2">
        <w:rPr>
          <w:rFonts w:ascii="Times New Roman" w:eastAsia="Times New Roman" w:hAnsi="Times New Roman" w:cs="Times New Roman"/>
          <w:bCs/>
          <w:sz w:val="24"/>
          <w:szCs w:val="24"/>
        </w:rPr>
        <w:tab/>
      </w:r>
      <w:r w:rsidR="00104E51">
        <w:rPr>
          <w:rFonts w:ascii="Times New Roman" w:eastAsia="Times New Roman" w:hAnsi="Times New Roman" w:cs="Times New Roman"/>
          <w:bCs/>
          <w:sz w:val="24"/>
          <w:szCs w:val="24"/>
        </w:rPr>
        <w:t>–</w:t>
      </w:r>
      <w:r w:rsidR="00104E51">
        <w:rPr>
          <w:rFonts w:ascii="Times New Roman" w:eastAsia="Times New Roman" w:hAnsi="Times New Roman" w:cs="Times New Roman"/>
          <w:bCs/>
          <w:sz w:val="24"/>
          <w:szCs w:val="24"/>
          <w:lang w:eastAsia="lt-LT"/>
        </w:rPr>
        <w:t>PRIEŠ</w:t>
      </w:r>
    </w:p>
    <w:p w:rsidR="00F071DC" w:rsidRPr="00613AD2" w:rsidRDefault="00F071DC" w:rsidP="00F071D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1245E2">
        <w:rPr>
          <w:rFonts w:ascii="Times New Roman" w:eastAsia="Times New Roman" w:hAnsi="Times New Roman" w:cs="Times New Roman"/>
          <w:bCs/>
          <w:sz w:val="24"/>
          <w:szCs w:val="24"/>
          <w:shd w:val="clear" w:color="auto" w:fill="FFFFFF"/>
        </w:rPr>
        <w:tab/>
      </w:r>
      <w:r w:rsidR="001245E2">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071DC" w:rsidRPr="00613AD2" w:rsidRDefault="00F071DC" w:rsidP="00F071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00104E51">
        <w:rPr>
          <w:rFonts w:ascii="Times New Roman" w:eastAsia="Times New Roman" w:hAnsi="Times New Roman" w:cs="Times New Roman"/>
          <w:bCs/>
          <w:sz w:val="24"/>
          <w:szCs w:val="24"/>
          <w:lang w:eastAsia="lt-LT"/>
        </w:rPr>
        <w:t>SUSILAIKĖ</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sidR="00104E51">
        <w:rPr>
          <w:rFonts w:ascii="Times New Roman" w:eastAsia="Times New Roman" w:hAnsi="Times New Roman" w:cs="Times New Roman"/>
          <w:bCs/>
          <w:sz w:val="24"/>
          <w:szCs w:val="24"/>
          <w:lang w:eastAsia="lt-LT"/>
        </w:rPr>
        <w:t>PRIEŠ</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104E51" w:rsidRPr="00104E51">
        <w:rPr>
          <w:rFonts w:ascii="Times New Roman" w:eastAsia="Times New Roman" w:hAnsi="Times New Roman" w:cs="Times New Roman"/>
          <w:bCs/>
          <w:sz w:val="24"/>
          <w:szCs w:val="24"/>
          <w:lang w:eastAsia="lt-LT"/>
        </w:rPr>
        <w:t xml:space="preserve"> </w:t>
      </w:r>
      <w:r w:rsidR="00104E51">
        <w:rPr>
          <w:rFonts w:ascii="Times New Roman" w:eastAsia="Times New Roman" w:hAnsi="Times New Roman" w:cs="Times New Roman"/>
          <w:bCs/>
          <w:sz w:val="24"/>
          <w:szCs w:val="24"/>
          <w:lang w:eastAsia="lt-LT"/>
        </w:rPr>
        <w:t>PRIEŠ</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1245E2">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071DC" w:rsidRPr="00613AD2"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1245E2">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071DC" w:rsidRDefault="00F071DC" w:rsidP="00F071DC">
      <w:pPr>
        <w:shd w:val="clear" w:color="auto" w:fill="FFFFFF"/>
        <w:spacing w:after="0" w:line="240" w:lineRule="auto"/>
        <w:rPr>
          <w:rFonts w:ascii="Times New Roman" w:eastAsia="Times New Roman" w:hAnsi="Times New Roman" w:cs="Times New Roman"/>
          <w:bCs/>
          <w:sz w:val="24"/>
          <w:szCs w:val="24"/>
          <w:lang w:eastAsia="lt-LT"/>
        </w:rPr>
      </w:pPr>
    </w:p>
    <w:p w:rsidR="00F071DC" w:rsidRDefault="00F071DC"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7A5B14" w:rsidRDefault="007A5B14" w:rsidP="007D2FCC">
      <w:pPr>
        <w:spacing w:after="0" w:line="240" w:lineRule="auto"/>
        <w:jc w:val="both"/>
        <w:rPr>
          <w:rFonts w:ascii="Times New Roman" w:hAnsi="Times New Roman" w:cs="Times New Roman"/>
          <w:b/>
          <w:bCs/>
          <w:color w:val="000000"/>
          <w:sz w:val="24"/>
          <w:szCs w:val="24"/>
          <w:shd w:val="clear" w:color="auto" w:fill="FFFFFF"/>
        </w:rPr>
      </w:pPr>
    </w:p>
    <w:p w:rsidR="001245E2" w:rsidRPr="00DF7B26" w:rsidRDefault="001245E2" w:rsidP="007D2FCC">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9. Dėl mokesčio už ikimokyklinio ir priešmokyklinio amžiaus vaikų išlaikymą ir priežiūrą privačiose švietimo įstaigose, vykdančiose ikimokyklinio ir priešmokyklinio ugdymo programas, kompensavimo tvarkos aprašo patvirtinimo.</w:t>
      </w:r>
    </w:p>
    <w:p w:rsidR="007D2FCC" w:rsidRDefault="007D2FCC"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Pr="00DF7B26" w:rsidRDefault="001425F7" w:rsidP="00354F8D">
      <w:pPr>
        <w:spacing w:after="0"/>
        <w:ind w:firstLine="1134"/>
        <w:jc w:val="both"/>
        <w:rPr>
          <w:rFonts w:ascii="Times New Roman" w:eastAsia="Times New Roman" w:hAnsi="Times New Roman" w:cs="Times New Roman"/>
          <w:b/>
          <w:bCs/>
          <w:sz w:val="24"/>
          <w:szCs w:val="24"/>
          <w:lang w:eastAsia="lt-LT"/>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10.</w:t>
      </w:r>
      <w:r w:rsidRPr="00DF7B26">
        <w:rPr>
          <w:b/>
          <w:bCs/>
        </w:rPr>
        <w:t xml:space="preserve"> </w:t>
      </w:r>
      <w:r w:rsidRPr="00DF7B26">
        <w:rPr>
          <w:rFonts w:ascii="Times New Roman" w:hAnsi="Times New Roman" w:cs="Times New Roman"/>
          <w:b/>
          <w:bCs/>
          <w:color w:val="000000"/>
          <w:sz w:val="24"/>
          <w:szCs w:val="24"/>
          <w:shd w:val="clear" w:color="auto" w:fill="FFFFFF"/>
        </w:rPr>
        <w:t xml:space="preserve">Dėl Pumpurų, Taurėlapių, Žiedkočių ir </w:t>
      </w:r>
      <w:proofErr w:type="spellStart"/>
      <w:r w:rsidRPr="00DF7B26">
        <w:rPr>
          <w:rFonts w:ascii="Times New Roman" w:hAnsi="Times New Roman" w:cs="Times New Roman"/>
          <w:b/>
          <w:bCs/>
          <w:color w:val="000000"/>
          <w:sz w:val="24"/>
          <w:szCs w:val="24"/>
          <w:shd w:val="clear" w:color="auto" w:fill="FFFFFF"/>
        </w:rPr>
        <w:t>Vorgilio</w:t>
      </w:r>
      <w:proofErr w:type="spellEnd"/>
      <w:r w:rsidRPr="00DF7B26">
        <w:rPr>
          <w:rFonts w:ascii="Times New Roman" w:hAnsi="Times New Roman" w:cs="Times New Roman"/>
          <w:b/>
          <w:bCs/>
          <w:color w:val="000000"/>
          <w:sz w:val="24"/>
          <w:szCs w:val="24"/>
          <w:shd w:val="clear" w:color="auto" w:fill="FFFFFF"/>
        </w:rPr>
        <w:t xml:space="preserve"> gatvių pavadinimų suteikimo </w:t>
      </w:r>
      <w:proofErr w:type="spellStart"/>
      <w:r w:rsidRPr="00DF7B26">
        <w:rPr>
          <w:rFonts w:ascii="Times New Roman" w:hAnsi="Times New Roman" w:cs="Times New Roman"/>
          <w:b/>
          <w:bCs/>
          <w:color w:val="000000"/>
          <w:sz w:val="24"/>
          <w:szCs w:val="24"/>
          <w:shd w:val="clear" w:color="auto" w:fill="FFFFFF"/>
        </w:rPr>
        <w:t>Klemiškės</w:t>
      </w:r>
      <w:proofErr w:type="spellEnd"/>
      <w:r w:rsidRPr="00DF7B26">
        <w:rPr>
          <w:rFonts w:ascii="Times New Roman" w:hAnsi="Times New Roman" w:cs="Times New Roman"/>
          <w:b/>
          <w:bCs/>
          <w:color w:val="000000"/>
          <w:sz w:val="24"/>
          <w:szCs w:val="24"/>
          <w:shd w:val="clear" w:color="auto" w:fill="FFFFFF"/>
        </w:rPr>
        <w:t xml:space="preserve"> II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DF7B26"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11.</w:t>
      </w:r>
      <w:r w:rsidRPr="00DF7B26">
        <w:rPr>
          <w:b/>
          <w:bCs/>
        </w:rPr>
        <w:t xml:space="preserve"> </w:t>
      </w:r>
      <w:r w:rsidRPr="00DF7B26">
        <w:rPr>
          <w:rFonts w:ascii="Times New Roman" w:hAnsi="Times New Roman" w:cs="Times New Roman"/>
          <w:b/>
          <w:bCs/>
          <w:color w:val="000000"/>
          <w:sz w:val="24"/>
          <w:szCs w:val="24"/>
          <w:shd w:val="clear" w:color="auto" w:fill="FFFFFF"/>
        </w:rPr>
        <w:t xml:space="preserve">Dėl Lygumos gatvės pavadinimo suteikimo Gindulių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7D2FCC" w:rsidRDefault="007D2FCC"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Pr="00DF7B26"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7D2FCC"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12.</w:t>
      </w:r>
      <w:r w:rsidRPr="00DF7B26">
        <w:rPr>
          <w:b/>
          <w:bCs/>
        </w:rPr>
        <w:t xml:space="preserve"> </w:t>
      </w:r>
      <w:r w:rsidRPr="00DF7B26">
        <w:rPr>
          <w:rFonts w:ascii="Times New Roman" w:hAnsi="Times New Roman" w:cs="Times New Roman"/>
          <w:b/>
          <w:bCs/>
          <w:color w:val="000000"/>
          <w:sz w:val="24"/>
          <w:szCs w:val="24"/>
          <w:shd w:val="clear" w:color="auto" w:fill="FFFFFF"/>
        </w:rPr>
        <w:t xml:space="preserve">Dėl Vėtrų gatvės pavadinimo suteikimo </w:t>
      </w:r>
      <w:proofErr w:type="spellStart"/>
      <w:r w:rsidRPr="00DF7B26">
        <w:rPr>
          <w:rFonts w:ascii="Times New Roman" w:hAnsi="Times New Roman" w:cs="Times New Roman"/>
          <w:b/>
          <w:bCs/>
          <w:color w:val="000000"/>
          <w:sz w:val="24"/>
          <w:szCs w:val="24"/>
          <w:shd w:val="clear" w:color="auto" w:fill="FFFFFF"/>
        </w:rPr>
        <w:t>Slengių</w:t>
      </w:r>
      <w:proofErr w:type="spellEnd"/>
      <w:r w:rsidRPr="00DF7B26">
        <w:rPr>
          <w:rFonts w:ascii="Times New Roman" w:hAnsi="Times New Roman" w:cs="Times New Roman"/>
          <w:b/>
          <w:bCs/>
          <w:color w:val="000000"/>
          <w:sz w:val="24"/>
          <w:szCs w:val="24"/>
          <w:shd w:val="clear" w:color="auto" w:fill="FFFFFF"/>
        </w:rPr>
        <w:t xml:space="preserve">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7D2FCC" w:rsidRDefault="007D2FCC"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13.</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Gudobelių gatvės pavadinimo suteikimo </w:t>
      </w:r>
      <w:proofErr w:type="spellStart"/>
      <w:r w:rsidRPr="00DF7B26">
        <w:rPr>
          <w:rFonts w:ascii="Times New Roman" w:hAnsi="Times New Roman" w:cs="Times New Roman"/>
          <w:b/>
          <w:bCs/>
          <w:color w:val="000000"/>
          <w:sz w:val="24"/>
          <w:szCs w:val="24"/>
          <w:shd w:val="clear" w:color="auto" w:fill="FFFFFF"/>
        </w:rPr>
        <w:t>Trušelių</w:t>
      </w:r>
      <w:proofErr w:type="spellEnd"/>
      <w:r w:rsidRPr="00DF7B26">
        <w:rPr>
          <w:rFonts w:ascii="Times New Roman" w:hAnsi="Times New Roman" w:cs="Times New Roman"/>
          <w:b/>
          <w:bCs/>
          <w:color w:val="000000"/>
          <w:sz w:val="24"/>
          <w:szCs w:val="24"/>
          <w:shd w:val="clear" w:color="auto" w:fill="FFFFFF"/>
        </w:rPr>
        <w:t xml:space="preserve">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7D2FCC" w:rsidRDefault="007D2FCC"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rsidR="001425F7" w:rsidRPr="007D2FCC" w:rsidRDefault="001425F7" w:rsidP="007D2FCC">
      <w:pPr>
        <w:spacing w:after="0"/>
        <w:ind w:firstLine="1134"/>
        <w:jc w:val="both"/>
        <w:rPr>
          <w:rFonts w:ascii="Times New Roman" w:hAnsi="Times New Roman" w:cs="Times New Roman"/>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14.</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Nuošalės ir Atokaitos gatvių pavadinimų suteikimo Gargždų mieste.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15.</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w:t>
      </w:r>
      <w:proofErr w:type="spellStart"/>
      <w:r w:rsidRPr="00DF7B26">
        <w:rPr>
          <w:rFonts w:ascii="Times New Roman" w:hAnsi="Times New Roman" w:cs="Times New Roman"/>
          <w:b/>
          <w:bCs/>
          <w:color w:val="000000"/>
          <w:sz w:val="24"/>
          <w:szCs w:val="24"/>
          <w:shd w:val="clear" w:color="auto" w:fill="FFFFFF"/>
        </w:rPr>
        <w:t>Sauserių</w:t>
      </w:r>
      <w:proofErr w:type="spellEnd"/>
      <w:r w:rsidRPr="00DF7B26">
        <w:rPr>
          <w:rFonts w:ascii="Times New Roman" w:hAnsi="Times New Roman" w:cs="Times New Roman"/>
          <w:b/>
          <w:bCs/>
          <w:color w:val="000000"/>
          <w:sz w:val="24"/>
          <w:szCs w:val="24"/>
          <w:shd w:val="clear" w:color="auto" w:fill="FFFFFF"/>
        </w:rPr>
        <w:t xml:space="preserve"> gatvės pavadinimo suteikimo Tilvikų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16.</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w:t>
      </w:r>
      <w:proofErr w:type="spellStart"/>
      <w:r w:rsidRPr="00DF7B26">
        <w:rPr>
          <w:rFonts w:ascii="Times New Roman" w:hAnsi="Times New Roman" w:cs="Times New Roman"/>
          <w:b/>
          <w:bCs/>
          <w:color w:val="000000"/>
          <w:sz w:val="24"/>
          <w:szCs w:val="24"/>
          <w:shd w:val="clear" w:color="auto" w:fill="FFFFFF"/>
        </w:rPr>
        <w:t>Klemiškės</w:t>
      </w:r>
      <w:proofErr w:type="spellEnd"/>
      <w:r w:rsidRPr="00DF7B26">
        <w:rPr>
          <w:rFonts w:ascii="Times New Roman" w:hAnsi="Times New Roman" w:cs="Times New Roman"/>
          <w:b/>
          <w:bCs/>
          <w:color w:val="000000"/>
          <w:sz w:val="24"/>
          <w:szCs w:val="24"/>
          <w:shd w:val="clear" w:color="auto" w:fill="FFFFFF"/>
        </w:rPr>
        <w:t xml:space="preserve"> II kaimo Perkūno gatvės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17.</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w:t>
      </w:r>
      <w:proofErr w:type="spellStart"/>
      <w:r w:rsidRPr="00DF7B26">
        <w:rPr>
          <w:rFonts w:ascii="Times New Roman" w:hAnsi="Times New Roman" w:cs="Times New Roman"/>
          <w:b/>
          <w:bCs/>
          <w:color w:val="000000"/>
          <w:sz w:val="24"/>
          <w:szCs w:val="24"/>
          <w:shd w:val="clear" w:color="auto" w:fill="FFFFFF"/>
        </w:rPr>
        <w:t>Glaudėnų</w:t>
      </w:r>
      <w:proofErr w:type="spellEnd"/>
      <w:r w:rsidRPr="00DF7B26">
        <w:rPr>
          <w:rFonts w:ascii="Times New Roman" w:hAnsi="Times New Roman" w:cs="Times New Roman"/>
          <w:b/>
          <w:bCs/>
          <w:color w:val="000000"/>
          <w:sz w:val="24"/>
          <w:szCs w:val="24"/>
          <w:shd w:val="clear" w:color="auto" w:fill="FFFFFF"/>
        </w:rPr>
        <w:t xml:space="preserve"> kaimo Kaukėnų gatvės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53A93" w:rsidRPr="00DF7B26" w:rsidRDefault="00553A93"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18.</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w:t>
      </w:r>
      <w:proofErr w:type="spellStart"/>
      <w:r w:rsidRPr="00DF7B26">
        <w:rPr>
          <w:rFonts w:ascii="Times New Roman" w:hAnsi="Times New Roman" w:cs="Times New Roman"/>
          <w:b/>
          <w:bCs/>
          <w:color w:val="000000"/>
          <w:sz w:val="24"/>
          <w:szCs w:val="24"/>
          <w:shd w:val="clear" w:color="auto" w:fill="FFFFFF"/>
        </w:rPr>
        <w:t>Kalnuvėnų</w:t>
      </w:r>
      <w:proofErr w:type="spellEnd"/>
      <w:r w:rsidRPr="00DF7B26">
        <w:rPr>
          <w:rFonts w:ascii="Times New Roman" w:hAnsi="Times New Roman" w:cs="Times New Roman"/>
          <w:b/>
          <w:bCs/>
          <w:color w:val="000000"/>
          <w:sz w:val="24"/>
          <w:szCs w:val="24"/>
          <w:shd w:val="clear" w:color="auto" w:fill="FFFFFF"/>
        </w:rPr>
        <w:t xml:space="preserve"> kaimo Kaukėnų ir </w:t>
      </w:r>
      <w:proofErr w:type="spellStart"/>
      <w:r w:rsidRPr="00DF7B26">
        <w:rPr>
          <w:rFonts w:ascii="Times New Roman" w:hAnsi="Times New Roman" w:cs="Times New Roman"/>
          <w:b/>
          <w:bCs/>
          <w:color w:val="000000"/>
          <w:sz w:val="24"/>
          <w:szCs w:val="24"/>
          <w:shd w:val="clear" w:color="auto" w:fill="FFFFFF"/>
        </w:rPr>
        <w:t>Kuodjonių</w:t>
      </w:r>
      <w:proofErr w:type="spellEnd"/>
      <w:r w:rsidRPr="00DF7B26">
        <w:rPr>
          <w:rFonts w:ascii="Times New Roman" w:hAnsi="Times New Roman" w:cs="Times New Roman"/>
          <w:b/>
          <w:bCs/>
          <w:color w:val="000000"/>
          <w:sz w:val="24"/>
          <w:szCs w:val="24"/>
          <w:shd w:val="clear" w:color="auto" w:fill="FFFFFF"/>
        </w:rPr>
        <w:t xml:space="preserve"> gatvių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53A93" w:rsidRPr="00DF7B26" w:rsidRDefault="00553A93"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19.</w:t>
      </w:r>
      <w:r w:rsidRPr="00DF7B26">
        <w:rPr>
          <w:b/>
          <w:bCs/>
        </w:rPr>
        <w:t xml:space="preserve"> </w:t>
      </w:r>
      <w:r w:rsidRPr="00DF7B26">
        <w:rPr>
          <w:rFonts w:ascii="Times New Roman" w:hAnsi="Times New Roman" w:cs="Times New Roman"/>
          <w:b/>
          <w:bCs/>
          <w:color w:val="000000"/>
          <w:sz w:val="24"/>
          <w:szCs w:val="24"/>
          <w:shd w:val="clear" w:color="auto" w:fill="FFFFFF"/>
        </w:rPr>
        <w:t xml:space="preserve">Dėl </w:t>
      </w:r>
      <w:proofErr w:type="spellStart"/>
      <w:r w:rsidRPr="00DF7B26">
        <w:rPr>
          <w:rFonts w:ascii="Times New Roman" w:hAnsi="Times New Roman" w:cs="Times New Roman"/>
          <w:b/>
          <w:bCs/>
          <w:color w:val="000000"/>
          <w:sz w:val="24"/>
          <w:szCs w:val="24"/>
          <w:shd w:val="clear" w:color="auto" w:fill="FFFFFF"/>
        </w:rPr>
        <w:t>Sauserių</w:t>
      </w:r>
      <w:proofErr w:type="spellEnd"/>
      <w:r w:rsidRPr="00DF7B26">
        <w:rPr>
          <w:rFonts w:ascii="Times New Roman" w:hAnsi="Times New Roman" w:cs="Times New Roman"/>
          <w:b/>
          <w:bCs/>
          <w:color w:val="000000"/>
          <w:sz w:val="24"/>
          <w:szCs w:val="24"/>
          <w:shd w:val="clear" w:color="auto" w:fill="FFFFFF"/>
        </w:rPr>
        <w:t xml:space="preserve"> kaimo </w:t>
      </w:r>
      <w:proofErr w:type="spellStart"/>
      <w:r w:rsidRPr="00DF7B26">
        <w:rPr>
          <w:rFonts w:ascii="Times New Roman" w:hAnsi="Times New Roman" w:cs="Times New Roman"/>
          <w:b/>
          <w:bCs/>
          <w:color w:val="000000"/>
          <w:sz w:val="24"/>
          <w:szCs w:val="24"/>
          <w:shd w:val="clear" w:color="auto" w:fill="FFFFFF"/>
        </w:rPr>
        <w:t>Sauserių</w:t>
      </w:r>
      <w:proofErr w:type="spellEnd"/>
      <w:r w:rsidRPr="00DF7B26">
        <w:rPr>
          <w:rFonts w:ascii="Times New Roman" w:hAnsi="Times New Roman" w:cs="Times New Roman"/>
          <w:b/>
          <w:bCs/>
          <w:color w:val="000000"/>
          <w:sz w:val="24"/>
          <w:szCs w:val="24"/>
          <w:shd w:val="clear" w:color="auto" w:fill="FFFFFF"/>
        </w:rPr>
        <w:t xml:space="preserve"> gatvės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B773FC" w:rsidRDefault="00B773FC" w:rsidP="00553A93">
      <w:pPr>
        <w:spacing w:after="0" w:line="240" w:lineRule="auto"/>
        <w:jc w:val="both"/>
        <w:rPr>
          <w:rFonts w:ascii="Times New Roman" w:hAnsi="Times New Roman" w:cs="Times New Roman"/>
          <w:b/>
          <w:bCs/>
          <w:color w:val="000000"/>
          <w:sz w:val="24"/>
          <w:szCs w:val="24"/>
          <w:shd w:val="clear" w:color="auto" w:fill="FFFFFF"/>
        </w:rPr>
      </w:pPr>
    </w:p>
    <w:p w:rsidR="00B773FC" w:rsidRDefault="00B773FC"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Pr="00DF7B26"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20. Dėl </w:t>
      </w:r>
      <w:proofErr w:type="spellStart"/>
      <w:r w:rsidRPr="00DF7B26">
        <w:rPr>
          <w:rFonts w:ascii="Times New Roman" w:hAnsi="Times New Roman" w:cs="Times New Roman"/>
          <w:b/>
          <w:bCs/>
          <w:color w:val="000000"/>
          <w:sz w:val="24"/>
          <w:szCs w:val="24"/>
          <w:shd w:val="clear" w:color="auto" w:fill="FFFFFF"/>
        </w:rPr>
        <w:t>Trušelių</w:t>
      </w:r>
      <w:proofErr w:type="spellEnd"/>
      <w:r w:rsidRPr="00DF7B26">
        <w:rPr>
          <w:rFonts w:ascii="Times New Roman" w:hAnsi="Times New Roman" w:cs="Times New Roman"/>
          <w:b/>
          <w:bCs/>
          <w:color w:val="000000"/>
          <w:sz w:val="24"/>
          <w:szCs w:val="24"/>
          <w:shd w:val="clear" w:color="auto" w:fill="FFFFFF"/>
        </w:rPr>
        <w:t xml:space="preserve"> kaimo </w:t>
      </w:r>
      <w:proofErr w:type="spellStart"/>
      <w:r w:rsidRPr="00DF7B26">
        <w:rPr>
          <w:rFonts w:ascii="Times New Roman" w:hAnsi="Times New Roman" w:cs="Times New Roman"/>
          <w:b/>
          <w:bCs/>
          <w:color w:val="000000"/>
          <w:sz w:val="24"/>
          <w:szCs w:val="24"/>
          <w:shd w:val="clear" w:color="auto" w:fill="FFFFFF"/>
        </w:rPr>
        <w:t>Sodėnų</w:t>
      </w:r>
      <w:proofErr w:type="spellEnd"/>
      <w:r w:rsidRPr="00DF7B26">
        <w:rPr>
          <w:rFonts w:ascii="Times New Roman" w:hAnsi="Times New Roman" w:cs="Times New Roman"/>
          <w:b/>
          <w:bCs/>
          <w:color w:val="000000"/>
          <w:sz w:val="24"/>
          <w:szCs w:val="24"/>
          <w:shd w:val="clear" w:color="auto" w:fill="FFFFFF"/>
        </w:rPr>
        <w:t xml:space="preserve"> gatvės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53A93" w:rsidRDefault="00553A93"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1425F7" w:rsidRPr="00DF7B26" w:rsidRDefault="001425F7" w:rsidP="00553A93">
      <w:pPr>
        <w:spacing w:after="0" w:line="240" w:lineRule="auto"/>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21.</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Rimkų kaimo Svirplių gatvės geografinių charakteristikų 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53A93" w:rsidRDefault="00553A93"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rsidR="001425F7" w:rsidRPr="00553A93" w:rsidRDefault="001425F7" w:rsidP="00553A93">
      <w:pPr>
        <w:spacing w:after="0"/>
        <w:ind w:firstLine="1134"/>
        <w:jc w:val="both"/>
        <w:rPr>
          <w:rFonts w:ascii="Times New Roman" w:hAnsi="Times New Roman" w:cs="Times New Roman"/>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22.</w:t>
      </w:r>
      <w:r w:rsidRPr="00DF7B26">
        <w:rPr>
          <w:rFonts w:ascii="Helvetica" w:hAnsi="Helvetica" w:cs="Helvetica"/>
          <w:b/>
          <w:bCs/>
          <w:color w:val="000000"/>
          <w:sz w:val="19"/>
          <w:szCs w:val="19"/>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Klaipėdos rajono savivaldybės tarybos 2014 m. birželio 26 d. sprendimo Nr. T11-295 „Dėl Gilių, Riešutų, Žirginių ir Uogų gatvių pavadinimų suteikimo </w:t>
      </w:r>
      <w:proofErr w:type="spellStart"/>
      <w:r w:rsidRPr="00DF7B26">
        <w:rPr>
          <w:rFonts w:ascii="Times New Roman" w:hAnsi="Times New Roman" w:cs="Times New Roman"/>
          <w:b/>
          <w:bCs/>
          <w:color w:val="000000"/>
          <w:sz w:val="24"/>
          <w:szCs w:val="24"/>
          <w:shd w:val="clear" w:color="auto" w:fill="FFFFFF"/>
        </w:rPr>
        <w:t>Stančių</w:t>
      </w:r>
      <w:proofErr w:type="spellEnd"/>
      <w:r w:rsidRPr="00DF7B26">
        <w:rPr>
          <w:rFonts w:ascii="Times New Roman" w:hAnsi="Times New Roman" w:cs="Times New Roman"/>
          <w:b/>
          <w:bCs/>
          <w:color w:val="000000"/>
          <w:sz w:val="24"/>
          <w:szCs w:val="24"/>
          <w:shd w:val="clear" w:color="auto" w:fill="FFFFFF"/>
        </w:rPr>
        <w:t xml:space="preserve"> kaime“.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 xml:space="preserve">23. Dėl Savivaldybės turto perdavimo Klaipėdos r. Ketvergių pagrindinei mokyklai valdyti, naudoti ir disponuoti patikėjimo teise.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B773FC">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24.</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vietinės reikšmės kelių ir gatvių teikiamų registruoti Nekilnojamojo turto registre sąrašo patvirtinimo.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w:t>
      </w:r>
      <w:r w:rsidR="00B773FC">
        <w:rPr>
          <w:rFonts w:ascii="Times New Roman" w:hAnsi="Times New Roman" w:cs="Times New Roman"/>
          <w:b/>
          <w:bCs/>
          <w:color w:val="000000"/>
          <w:sz w:val="24"/>
          <w:szCs w:val="24"/>
          <w:shd w:val="clear" w:color="auto" w:fill="FFFFFF"/>
        </w:rPr>
        <w:t>5</w:t>
      </w:r>
      <w:r w:rsidRPr="00DF7B26">
        <w:rPr>
          <w:rFonts w:ascii="Times New Roman" w:hAnsi="Times New Roman" w:cs="Times New Roman"/>
          <w:b/>
          <w:bCs/>
          <w:color w:val="000000"/>
          <w:sz w:val="24"/>
          <w:szCs w:val="24"/>
          <w:shd w:val="clear" w:color="auto" w:fill="FFFFFF"/>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valstybės turto nurašymo.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53A93" w:rsidRDefault="00553A93"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Default="001425F7" w:rsidP="00553A93">
      <w:pPr>
        <w:spacing w:after="0"/>
        <w:jc w:val="both"/>
        <w:rPr>
          <w:rFonts w:ascii="Times New Roman" w:hAnsi="Times New Roman" w:cs="Times New Roman"/>
          <w:b/>
          <w:bCs/>
          <w:color w:val="000000"/>
          <w:sz w:val="24"/>
          <w:szCs w:val="24"/>
          <w:shd w:val="clear" w:color="auto" w:fill="FFFFFF"/>
        </w:rPr>
      </w:pPr>
    </w:p>
    <w:p w:rsidR="001425F7" w:rsidRPr="00DF7B26" w:rsidRDefault="001425F7" w:rsidP="00553A93">
      <w:pPr>
        <w:spacing w:after="0"/>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w:t>
      </w:r>
      <w:r w:rsidR="00B773FC">
        <w:rPr>
          <w:rFonts w:ascii="Times New Roman" w:hAnsi="Times New Roman" w:cs="Times New Roman"/>
          <w:b/>
          <w:bCs/>
          <w:color w:val="000000"/>
          <w:sz w:val="24"/>
          <w:szCs w:val="24"/>
          <w:shd w:val="clear" w:color="auto" w:fill="FFFFFF"/>
        </w:rPr>
        <w:t>6</w:t>
      </w:r>
      <w:r w:rsidRPr="00DF7B26">
        <w:rPr>
          <w:rFonts w:ascii="Times New Roman" w:hAnsi="Times New Roman" w:cs="Times New Roman"/>
          <w:b/>
          <w:bCs/>
          <w:color w:val="000000"/>
          <w:sz w:val="24"/>
          <w:szCs w:val="24"/>
          <w:shd w:val="clear" w:color="auto" w:fill="FFFFFF"/>
        </w:rPr>
        <w:t xml:space="preserve">. Dėl Klaipėdos rajono savivaldybės valdomų patalpų nuomos </w:t>
      </w:r>
      <w:proofErr w:type="spellStart"/>
      <w:r w:rsidRPr="00DF7B26">
        <w:rPr>
          <w:rFonts w:ascii="Times New Roman" w:hAnsi="Times New Roman" w:cs="Times New Roman"/>
          <w:b/>
          <w:bCs/>
          <w:color w:val="000000"/>
          <w:sz w:val="24"/>
          <w:szCs w:val="24"/>
          <w:shd w:val="clear" w:color="auto" w:fill="FFFFFF"/>
        </w:rPr>
        <w:t>Veiviržėnuose</w:t>
      </w:r>
      <w:proofErr w:type="spellEnd"/>
      <w:r w:rsidRPr="00DF7B26">
        <w:rPr>
          <w:rFonts w:ascii="Times New Roman" w:hAnsi="Times New Roman" w:cs="Times New Roman"/>
          <w:b/>
          <w:bCs/>
          <w:color w:val="000000"/>
          <w:sz w:val="24"/>
          <w:szCs w:val="24"/>
          <w:shd w:val="clear" w:color="auto" w:fill="FFFFFF"/>
        </w:rPr>
        <w:t xml:space="preserv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9947E3" w:rsidRPr="009947E3">
              <w:rPr>
                <w:rFonts w:ascii="Times New Roman" w:hAnsi="Times New Roman" w:cs="Times New Roman"/>
                <w:b/>
                <w:bCs/>
                <w:color w:val="000000"/>
                <w:sz w:val="24"/>
                <w:szCs w:val="24"/>
                <w:shd w:val="clear" w:color="auto" w:fill="FFFFFF"/>
              </w:rPr>
              <w:t>SU PAKEITIMU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eastAsia="Times New Roman" w:hAnsi="Times New Roman" w:cs="Times New Roman"/>
          <w:b/>
          <w:bCs/>
          <w:sz w:val="24"/>
          <w:szCs w:val="24"/>
          <w:lang w:eastAsia="lt-LT"/>
        </w:rPr>
      </w:pPr>
      <w:r w:rsidRPr="00DF7B26">
        <w:rPr>
          <w:rFonts w:ascii="Times New Roman" w:hAnsi="Times New Roman" w:cs="Times New Roman"/>
          <w:b/>
          <w:bCs/>
          <w:color w:val="000000"/>
          <w:sz w:val="24"/>
          <w:szCs w:val="24"/>
          <w:shd w:val="clear" w:color="auto" w:fill="FFFFFF"/>
        </w:rPr>
        <w:lastRenderedPageBreak/>
        <w:t>2</w:t>
      </w:r>
      <w:r w:rsidR="00B773FC">
        <w:rPr>
          <w:rFonts w:ascii="Times New Roman" w:hAnsi="Times New Roman" w:cs="Times New Roman"/>
          <w:b/>
          <w:bCs/>
          <w:color w:val="000000"/>
          <w:sz w:val="24"/>
          <w:szCs w:val="24"/>
          <w:shd w:val="clear" w:color="auto" w:fill="FFFFFF"/>
        </w:rPr>
        <w:t>7</w:t>
      </w:r>
      <w:r w:rsidRPr="00DF7B26">
        <w:rPr>
          <w:rFonts w:ascii="Times New Roman" w:hAnsi="Times New Roman" w:cs="Times New Roman"/>
          <w:b/>
          <w:bCs/>
          <w:color w:val="000000"/>
          <w:sz w:val="24"/>
          <w:szCs w:val="24"/>
          <w:shd w:val="clear" w:color="auto" w:fill="FFFFFF"/>
        </w:rPr>
        <w:t xml:space="preserve">. </w:t>
      </w:r>
      <w:r w:rsidRPr="00DF7B26">
        <w:rPr>
          <w:rFonts w:ascii="Times New Roman" w:eastAsia="Times New Roman" w:hAnsi="Times New Roman" w:cs="Times New Roman"/>
          <w:b/>
          <w:bCs/>
          <w:sz w:val="24"/>
          <w:szCs w:val="24"/>
          <w:lang w:eastAsia="lt-LT"/>
        </w:rPr>
        <w:t>Dėl Klaipėdos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245E81" w:rsidRDefault="00245E81"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Default="001425F7" w:rsidP="00245E81">
      <w:pPr>
        <w:spacing w:after="0"/>
        <w:jc w:val="both"/>
        <w:rPr>
          <w:rFonts w:ascii="Times New Roman" w:eastAsia="Times New Roman" w:hAnsi="Times New Roman" w:cs="Times New Roman"/>
          <w:b/>
          <w:bCs/>
          <w:sz w:val="24"/>
          <w:szCs w:val="24"/>
          <w:lang w:eastAsia="lt-LT"/>
        </w:rPr>
      </w:pPr>
    </w:p>
    <w:p w:rsidR="001425F7" w:rsidRPr="00DF7B26" w:rsidRDefault="001425F7" w:rsidP="00245E81">
      <w:pPr>
        <w:spacing w:after="0"/>
        <w:jc w:val="both"/>
        <w:rPr>
          <w:rFonts w:ascii="Times New Roman" w:eastAsia="Times New Roman" w:hAnsi="Times New Roman" w:cs="Times New Roman"/>
          <w:b/>
          <w:bCs/>
          <w:sz w:val="24"/>
          <w:szCs w:val="24"/>
          <w:lang w:eastAsia="lt-LT"/>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2</w:t>
      </w:r>
      <w:r w:rsidR="00B773FC">
        <w:rPr>
          <w:rFonts w:ascii="Times New Roman" w:hAnsi="Times New Roman" w:cs="Times New Roman"/>
          <w:b/>
          <w:bCs/>
          <w:color w:val="000000"/>
          <w:sz w:val="24"/>
          <w:szCs w:val="24"/>
          <w:shd w:val="clear" w:color="auto" w:fill="FFFFFF"/>
        </w:rPr>
        <w:t>8</w:t>
      </w:r>
      <w:r w:rsidRPr="00DF7B26">
        <w:rPr>
          <w:rFonts w:ascii="Times New Roman" w:hAnsi="Times New Roman" w:cs="Times New Roman"/>
          <w:b/>
          <w:bCs/>
          <w:color w:val="000000"/>
          <w:sz w:val="24"/>
          <w:szCs w:val="24"/>
          <w:shd w:val="clear" w:color="auto" w:fill="FFFFFF"/>
        </w:rPr>
        <w:t xml:space="preserve">. Dėl Klaipėdos rajono savivaldybės tarybos 2019 m. rugpjūčio 29 d. sprendimo Nr. T11-274 „Dėl įgaliojimų suteikimo Klaipėdos rajono savivaldybės administracijos direktoriui“ pripažinimo netekusiu galios.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B773FC" w:rsidP="00354F8D">
      <w:pPr>
        <w:spacing w:after="0" w:line="240" w:lineRule="auto"/>
        <w:ind w:firstLine="1134"/>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29</w:t>
      </w:r>
      <w:r w:rsidR="00354F8D" w:rsidRPr="00DF7B26">
        <w:rPr>
          <w:rFonts w:ascii="Times New Roman" w:hAnsi="Times New Roman" w:cs="Times New Roman"/>
          <w:b/>
          <w:bCs/>
          <w:color w:val="000000"/>
          <w:sz w:val="24"/>
          <w:szCs w:val="24"/>
          <w:shd w:val="clear" w:color="auto" w:fill="FFFFFF"/>
        </w:rPr>
        <w:t xml:space="preserve">. Dėl Klaipėdos rajono savivaldybės tarybos 2019 m. gegužės 30 d. sprendimo Nr. T11-137 „Dėl Klaipėdos rajono savivaldybės akcijų privatizavimo komisijos sudarymo“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354F8D" w:rsidRDefault="00354F8D" w:rsidP="00354F8D">
      <w:pPr>
        <w:spacing w:after="0"/>
        <w:ind w:firstLine="1134"/>
        <w:jc w:val="both"/>
        <w:rPr>
          <w:rFonts w:ascii="Times New Roman" w:eastAsia="Times New Roman" w:hAnsi="Times New Roman" w:cs="Times New Roman"/>
          <w:b/>
          <w:bCs/>
          <w:sz w:val="24"/>
          <w:szCs w:val="24"/>
          <w:lang w:eastAsia="lt-LT"/>
        </w:rPr>
      </w:pPr>
      <w:r w:rsidRPr="00DF7B26">
        <w:rPr>
          <w:rFonts w:ascii="Times New Roman" w:hAnsi="Times New Roman" w:cs="Times New Roman"/>
          <w:b/>
          <w:bCs/>
          <w:sz w:val="24"/>
          <w:szCs w:val="24"/>
        </w:rPr>
        <w:lastRenderedPageBreak/>
        <w:t>3</w:t>
      </w:r>
      <w:r w:rsidR="00B773FC">
        <w:rPr>
          <w:rFonts w:ascii="Times New Roman" w:hAnsi="Times New Roman" w:cs="Times New Roman"/>
          <w:b/>
          <w:bCs/>
          <w:sz w:val="24"/>
          <w:szCs w:val="24"/>
        </w:rPr>
        <w:t>0</w:t>
      </w:r>
      <w:r w:rsidRPr="00DF7B26">
        <w:rPr>
          <w:rFonts w:ascii="Times New Roman" w:hAnsi="Times New Roman" w:cs="Times New Roman"/>
          <w:b/>
          <w:bCs/>
          <w:sz w:val="24"/>
          <w:szCs w:val="24"/>
        </w:rPr>
        <w:t>.</w:t>
      </w:r>
      <w:r w:rsidRPr="00DF7B26">
        <w:rPr>
          <w:rFonts w:ascii="Times New Roman" w:hAnsi="Times New Roman" w:cs="Times New Roman"/>
          <w:b/>
          <w:bCs/>
          <w:sz w:val="16"/>
          <w:szCs w:val="16"/>
        </w:rPr>
        <w:t xml:space="preserve"> </w:t>
      </w:r>
      <w:r w:rsidRPr="00DF7B26">
        <w:rPr>
          <w:rFonts w:ascii="Times New Roman" w:eastAsia="Times New Roman" w:hAnsi="Times New Roman" w:cs="Times New Roman"/>
          <w:b/>
          <w:bCs/>
          <w:sz w:val="24"/>
          <w:szCs w:val="24"/>
          <w:lang w:eastAsia="lt-LT"/>
        </w:rPr>
        <w:t xml:space="preserve">Dėl Klaipėdos rajono savivaldybės administracijos direktoriaus pavaduotojų pareigybės aprašymų tvirtinimo.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E06398">
        <w:rPr>
          <w:rFonts w:ascii="Times New Roman" w:hAnsi="Times New Roman" w:cs="Times New Roman"/>
          <w:b/>
          <w:bCs/>
          <w:color w:val="000000"/>
          <w:sz w:val="24"/>
          <w:szCs w:val="24"/>
          <w:shd w:val="clear" w:color="auto" w:fill="FFFFFF"/>
        </w:rPr>
        <w:t>1</w:t>
      </w:r>
      <w:r w:rsidRPr="00DF7B26">
        <w:rPr>
          <w:rFonts w:ascii="Times New Roman" w:hAnsi="Times New Roman" w:cs="Times New Roman"/>
          <w:b/>
          <w:bCs/>
          <w:color w:val="000000"/>
          <w:sz w:val="24"/>
          <w:szCs w:val="24"/>
          <w:shd w:val="clear" w:color="auto" w:fill="FFFFFF"/>
        </w:rPr>
        <w:t xml:space="preserve">. Dėl didžiausio leistino Klaipėdos rajono savivaldybės administracijos valstybės tarnautojų pareigybių ir darbuotojų, dirbančių pagal darbo sutartis, skaičiaus nustatymo. </w:t>
      </w:r>
    </w:p>
    <w:p w:rsidR="00E06398" w:rsidRDefault="00E06398" w:rsidP="000D7CE9">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E06398" w:rsidTr="00E710F7">
        <w:trPr>
          <w:trHeight w:val="317"/>
        </w:trPr>
        <w:tc>
          <w:tcPr>
            <w:tcW w:w="4248"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20</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06398" w:rsidRDefault="00E06398" w:rsidP="000D7CE9">
      <w:pPr>
        <w:autoSpaceDE w:val="0"/>
        <w:autoSpaceDN w:val="0"/>
        <w:adjustRightInd w:val="0"/>
        <w:spacing w:after="0" w:line="240" w:lineRule="auto"/>
        <w:rPr>
          <w:rFonts w:ascii="Times New Roman" w:hAnsi="Times New Roman" w:cs="Times New Roman"/>
          <w:sz w:val="24"/>
          <w:szCs w:val="24"/>
        </w:rPr>
      </w:pPr>
    </w:p>
    <w:p w:rsidR="000D7CE9" w:rsidRDefault="000D7CE9" w:rsidP="000D7CE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E06398" w:rsidRPr="003914BF" w:rsidRDefault="00E06398" w:rsidP="000D7CE9">
      <w:pPr>
        <w:shd w:val="clear" w:color="auto" w:fill="FFFFFF"/>
        <w:spacing w:after="0" w:line="240" w:lineRule="auto"/>
        <w:rPr>
          <w:rFonts w:ascii="Times New Roman" w:eastAsia="Times New Roman" w:hAnsi="Times New Roman" w:cs="Times New Roman"/>
          <w:b/>
          <w:sz w:val="24"/>
          <w:szCs w:val="24"/>
          <w:lang w:eastAsia="lt-LT"/>
        </w:rPr>
      </w:pP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0D7CE9" w:rsidRPr="00613AD2" w:rsidRDefault="00FF353A"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06398">
        <w:rPr>
          <w:rFonts w:ascii="Times New Roman" w:eastAsia="Times New Roman" w:hAnsi="Times New Roman" w:cs="Times New Roman"/>
          <w:bCs/>
          <w:sz w:val="24"/>
          <w:szCs w:val="24"/>
          <w:lang w:eastAsia="lt-LT"/>
        </w:rPr>
        <w:tab/>
      </w:r>
      <w:r w:rsidR="000D7CE9">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C25D71" w:rsidRPr="00C25D71">
        <w:rPr>
          <w:rFonts w:ascii="Times New Roman" w:eastAsia="Times New Roman" w:hAnsi="Times New Roman" w:cs="Times New Roman"/>
          <w:bCs/>
          <w:sz w:val="24"/>
          <w:szCs w:val="24"/>
          <w:lang w:eastAsia="lt-LT"/>
        </w:rPr>
        <w:t xml:space="preserve"> </w:t>
      </w:r>
      <w:r w:rsidR="00C25D71">
        <w:rPr>
          <w:rFonts w:ascii="Times New Roman" w:eastAsia="Times New Roman" w:hAnsi="Times New Roman" w:cs="Times New Roman"/>
          <w:bCs/>
          <w:sz w:val="24"/>
          <w:szCs w:val="24"/>
          <w:lang w:eastAsia="lt-LT"/>
        </w:rPr>
        <w:t>SUSILAIKĖ</w:t>
      </w:r>
    </w:p>
    <w:p w:rsidR="000D7CE9" w:rsidRPr="00033BD3" w:rsidRDefault="000D7CE9" w:rsidP="000D7CE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E06398">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sidR="00C25D71">
        <w:rPr>
          <w:rFonts w:ascii="Times New Roman" w:eastAsia="Times New Roman" w:hAnsi="Times New Roman" w:cs="Times New Roman"/>
          <w:bCs/>
          <w:sz w:val="24"/>
          <w:szCs w:val="24"/>
          <w:lang w:eastAsia="lt-LT"/>
        </w:rPr>
        <w:t>SUSILAIKĖ</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E06398">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E06398">
        <w:rPr>
          <w:rFonts w:ascii="Times New Roman" w:eastAsia="Times New Roman" w:hAnsi="Times New Roman" w:cs="Times New Roman"/>
          <w:bCs/>
          <w:sz w:val="24"/>
          <w:szCs w:val="24"/>
        </w:rPr>
        <w:tab/>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eastAsia="lt-LT"/>
        </w:rPr>
        <w:t>PRIEŠ</w:t>
      </w:r>
    </w:p>
    <w:p w:rsidR="000D7CE9" w:rsidRPr="00613AD2" w:rsidRDefault="000D7CE9" w:rsidP="000D7CE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E06398">
        <w:rPr>
          <w:rFonts w:ascii="Times New Roman" w:eastAsia="Times New Roman" w:hAnsi="Times New Roman" w:cs="Times New Roman"/>
          <w:bCs/>
          <w:sz w:val="24"/>
          <w:szCs w:val="24"/>
          <w:shd w:val="clear" w:color="auto" w:fill="FFFFFF"/>
        </w:rPr>
        <w:tab/>
      </w:r>
      <w:r w:rsidR="00E06398">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0D7CE9" w:rsidRPr="00613AD2" w:rsidRDefault="000D7CE9" w:rsidP="000D7C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00C25D71">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sidR="00C25D71">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06398">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0D7CE9" w:rsidRPr="00613AD2" w:rsidRDefault="000D7CE9" w:rsidP="000D7CE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0D7CE9" w:rsidRDefault="000D7CE9" w:rsidP="000D7CE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06398">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Default="00F53AAB" w:rsidP="000D7CE9">
      <w:pPr>
        <w:shd w:val="clear" w:color="auto" w:fill="FFFFFF"/>
        <w:spacing w:after="0" w:line="240" w:lineRule="auto"/>
        <w:rPr>
          <w:rFonts w:ascii="Times New Roman" w:eastAsia="Times New Roman" w:hAnsi="Times New Roman" w:cs="Times New Roman"/>
          <w:bCs/>
          <w:sz w:val="24"/>
          <w:szCs w:val="24"/>
          <w:lang w:eastAsia="lt-LT"/>
        </w:rPr>
      </w:pPr>
    </w:p>
    <w:p w:rsidR="000D7CE9" w:rsidRDefault="000D7CE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06398" w:rsidRPr="00DF7B26" w:rsidRDefault="00E06398"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E06398" w:rsidRDefault="00E06398" w:rsidP="00354F8D">
      <w:pPr>
        <w:spacing w:after="0"/>
        <w:ind w:firstLine="1134"/>
        <w:jc w:val="both"/>
        <w:rPr>
          <w:rFonts w:ascii="Times New Roman" w:eastAsia="Times New Roman" w:hAnsi="Times New Roman" w:cs="Times New Roman"/>
          <w:b/>
          <w:bCs/>
          <w:sz w:val="24"/>
          <w:szCs w:val="24"/>
          <w:lang w:eastAsia="lt-LT"/>
        </w:rPr>
      </w:pPr>
    </w:p>
    <w:p w:rsidR="00E06398" w:rsidRDefault="00E06398"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1425F7" w:rsidRDefault="001425F7" w:rsidP="00354F8D">
      <w:pPr>
        <w:spacing w:after="0"/>
        <w:ind w:firstLine="1134"/>
        <w:jc w:val="both"/>
        <w:rPr>
          <w:rFonts w:ascii="Times New Roman" w:eastAsia="Times New Roman" w:hAnsi="Times New Roman" w:cs="Times New Roman"/>
          <w:b/>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eastAsia="Times New Roman" w:hAnsi="Times New Roman" w:cs="Times New Roman"/>
          <w:b/>
          <w:bCs/>
          <w:sz w:val="24"/>
          <w:szCs w:val="24"/>
          <w:lang w:eastAsia="lt-LT"/>
        </w:rPr>
        <w:lastRenderedPageBreak/>
        <w:t>3</w:t>
      </w:r>
      <w:r w:rsidR="00E06398">
        <w:rPr>
          <w:rFonts w:ascii="Times New Roman" w:eastAsia="Times New Roman" w:hAnsi="Times New Roman" w:cs="Times New Roman"/>
          <w:b/>
          <w:bCs/>
          <w:sz w:val="24"/>
          <w:szCs w:val="24"/>
          <w:lang w:eastAsia="lt-LT"/>
        </w:rPr>
        <w:t>2</w:t>
      </w:r>
      <w:r w:rsidRPr="00DF7B26">
        <w:rPr>
          <w:rFonts w:ascii="Times New Roman" w:eastAsia="Times New Roman" w:hAnsi="Times New Roman" w:cs="Times New Roman"/>
          <w:b/>
          <w:bCs/>
          <w:sz w:val="24"/>
          <w:szCs w:val="24"/>
          <w:lang w:eastAsia="lt-LT"/>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Klaipėdos rajono savivaldybės tarybos 2019 m. lapkričio 28 d. sprendimo Nr. T11-356 „Dėl Klaipėdos rajono savivaldybės administracijos struktūros patvirtinimo“ pakeitimo. </w:t>
      </w:r>
    </w:p>
    <w:p w:rsidR="00E06398" w:rsidRDefault="00E06398" w:rsidP="001F32E7">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E06398" w:rsidTr="00E710F7">
        <w:trPr>
          <w:trHeight w:val="317"/>
        </w:trPr>
        <w:tc>
          <w:tcPr>
            <w:tcW w:w="4248"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20</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06398" w:rsidRDefault="00E06398" w:rsidP="001F32E7">
      <w:pPr>
        <w:autoSpaceDE w:val="0"/>
        <w:autoSpaceDN w:val="0"/>
        <w:adjustRightInd w:val="0"/>
        <w:spacing w:after="0" w:line="240" w:lineRule="auto"/>
        <w:rPr>
          <w:rFonts w:ascii="Times New Roman" w:hAnsi="Times New Roman" w:cs="Times New Roman"/>
          <w:sz w:val="24"/>
          <w:szCs w:val="24"/>
        </w:rPr>
      </w:pPr>
    </w:p>
    <w:p w:rsidR="001F32E7" w:rsidRDefault="001F32E7" w:rsidP="001F32E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89378B" w:rsidRPr="003914BF" w:rsidRDefault="0089378B" w:rsidP="001F32E7">
      <w:pPr>
        <w:shd w:val="clear" w:color="auto" w:fill="FFFFFF"/>
        <w:spacing w:after="0" w:line="240" w:lineRule="auto"/>
        <w:rPr>
          <w:rFonts w:ascii="Times New Roman" w:eastAsia="Times New Roman" w:hAnsi="Times New Roman" w:cs="Times New Roman"/>
          <w:b/>
          <w:sz w:val="24"/>
          <w:szCs w:val="24"/>
          <w:lang w:eastAsia="lt-LT"/>
        </w:rPr>
      </w:pP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F32E7" w:rsidRPr="00613AD2" w:rsidRDefault="00FF353A"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89378B">
        <w:rPr>
          <w:rFonts w:ascii="Times New Roman" w:eastAsia="Times New Roman" w:hAnsi="Times New Roman" w:cs="Times New Roman"/>
          <w:bCs/>
          <w:sz w:val="24"/>
          <w:szCs w:val="24"/>
          <w:lang w:eastAsia="lt-LT"/>
        </w:rPr>
        <w:tab/>
      </w:r>
      <w:r w:rsidR="001F32E7">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C25D7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SUSILAIKĖ</w:t>
      </w:r>
    </w:p>
    <w:p w:rsidR="001F32E7" w:rsidRPr="00033BD3" w:rsidRDefault="001F32E7" w:rsidP="001F32E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–SUSILAIKĖ</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SUSILAIKĖ</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89378B">
        <w:rPr>
          <w:rFonts w:ascii="Times New Roman" w:eastAsia="Times New Roman" w:hAnsi="Times New Roman" w:cs="Times New Roman"/>
          <w:bCs/>
          <w:sz w:val="24"/>
          <w:szCs w:val="24"/>
        </w:rPr>
        <w:tab/>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eastAsia="lt-LT"/>
        </w:rPr>
        <w:t>PRIEŠ</w:t>
      </w:r>
    </w:p>
    <w:p w:rsidR="001F32E7" w:rsidRPr="00613AD2" w:rsidRDefault="001F32E7" w:rsidP="001F32E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89378B">
        <w:rPr>
          <w:rFonts w:ascii="Times New Roman" w:eastAsia="Times New Roman" w:hAnsi="Times New Roman" w:cs="Times New Roman"/>
          <w:bCs/>
          <w:sz w:val="24"/>
          <w:szCs w:val="24"/>
          <w:shd w:val="clear" w:color="auto" w:fill="FFFFFF"/>
        </w:rPr>
        <w:tab/>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F32E7" w:rsidRPr="00613AD2" w:rsidRDefault="001F32E7" w:rsidP="001F32E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F32E7" w:rsidRPr="00613AD2" w:rsidRDefault="001F32E7" w:rsidP="001F32E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F32E7" w:rsidRDefault="001F32E7" w:rsidP="001F32E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Default="00F53AAB"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89378B">
        <w:rPr>
          <w:rFonts w:ascii="Times New Roman" w:hAnsi="Times New Roman" w:cs="Times New Roman"/>
          <w:b/>
          <w:bCs/>
          <w:color w:val="000000"/>
          <w:sz w:val="24"/>
          <w:szCs w:val="24"/>
          <w:shd w:val="clear" w:color="auto" w:fill="FFFFFF"/>
        </w:rPr>
        <w:t>3</w:t>
      </w:r>
      <w:r w:rsidRPr="00DF7B26">
        <w:rPr>
          <w:rFonts w:ascii="Times New Roman" w:hAnsi="Times New Roman" w:cs="Times New Roman"/>
          <w:b/>
          <w:bCs/>
          <w:color w:val="000000"/>
          <w:sz w:val="24"/>
          <w:szCs w:val="24"/>
          <w:shd w:val="clear" w:color="auto" w:fill="FFFFFF"/>
        </w:rPr>
        <w:t xml:space="preserve">. Dėl Saugaus elgesio Klaipėdos rajono savivaldybės paviršinių vandens telkinių vandenyje ir ant paviršinių vandens telkinių ledo taisyklių patvirtinimo.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Pr="00DF7B26"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89378B">
        <w:rPr>
          <w:rFonts w:ascii="Times New Roman" w:hAnsi="Times New Roman" w:cs="Times New Roman"/>
          <w:b/>
          <w:bCs/>
          <w:color w:val="000000"/>
          <w:sz w:val="24"/>
          <w:szCs w:val="24"/>
          <w:shd w:val="clear" w:color="auto" w:fill="FFFFFF"/>
        </w:rPr>
        <w:t>4</w:t>
      </w:r>
      <w:r w:rsidRPr="00DF7B26">
        <w:rPr>
          <w:rFonts w:ascii="Times New Roman" w:hAnsi="Times New Roman" w:cs="Times New Roman"/>
          <w:b/>
          <w:bCs/>
          <w:color w:val="000000"/>
          <w:sz w:val="24"/>
          <w:szCs w:val="24"/>
          <w:shd w:val="clear" w:color="auto" w:fill="FFFFFF"/>
        </w:rPr>
        <w:t xml:space="preserve">. Dėl pritarimo dalyvavimui ir paraiškos teikimui „2014–2020 m. Lietuvos ir Rusijos bendradarbiavimo per sieną programoje“.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E710F7">
        <w:rPr>
          <w:rFonts w:ascii="Times New Roman" w:hAnsi="Times New Roman" w:cs="Times New Roman"/>
          <w:b/>
          <w:bCs/>
          <w:color w:val="000000"/>
          <w:sz w:val="24"/>
          <w:szCs w:val="24"/>
          <w:shd w:val="clear" w:color="auto" w:fill="FFFFFF"/>
        </w:rPr>
        <w:t>5</w:t>
      </w:r>
      <w:r w:rsidRPr="00DF7B26">
        <w:rPr>
          <w:rFonts w:ascii="Times New Roman" w:hAnsi="Times New Roman" w:cs="Times New Roman"/>
          <w:b/>
          <w:bCs/>
          <w:color w:val="000000"/>
          <w:sz w:val="24"/>
          <w:szCs w:val="24"/>
          <w:shd w:val="clear" w:color="auto" w:fill="FFFFFF"/>
        </w:rPr>
        <w:t xml:space="preserve">. Dėl Klaipėdos rajono savivaldybės Antikorupcijos komisijos sudarymo. </w:t>
      </w:r>
    </w:p>
    <w:p w:rsidR="00E06398" w:rsidRDefault="00E06398" w:rsidP="004656C9">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E06398" w:rsidTr="00E710F7">
        <w:trPr>
          <w:trHeight w:val="317"/>
        </w:trPr>
        <w:tc>
          <w:tcPr>
            <w:tcW w:w="4248"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w:t>
            </w:r>
            <w:r w:rsidR="0089378B">
              <w:rPr>
                <w:rFonts w:ascii="Times New Roman" w:hAnsi="Times New Roman" w:cs="Times New Roman"/>
                <w:sz w:val="24"/>
                <w:szCs w:val="24"/>
              </w:rPr>
              <w:t>0</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1</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E06398" w:rsidRDefault="0089378B" w:rsidP="00E710F7">
            <w:pPr>
              <w:jc w:val="center"/>
              <w:rPr>
                <w:rFonts w:ascii="Times New Roman" w:hAnsi="Times New Roman" w:cs="Times New Roman"/>
                <w:sz w:val="24"/>
                <w:szCs w:val="24"/>
              </w:rPr>
            </w:pPr>
            <w:r>
              <w:rPr>
                <w:rFonts w:ascii="Times New Roman" w:hAnsi="Times New Roman" w:cs="Times New Roman"/>
                <w:sz w:val="24"/>
                <w:szCs w:val="24"/>
              </w:rPr>
              <w:t>2</w:t>
            </w:r>
          </w:p>
        </w:tc>
      </w:tr>
      <w:tr w:rsidR="00E06398" w:rsidTr="00E710F7">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06398" w:rsidRDefault="00E06398" w:rsidP="004656C9">
      <w:pPr>
        <w:autoSpaceDE w:val="0"/>
        <w:autoSpaceDN w:val="0"/>
        <w:adjustRightInd w:val="0"/>
        <w:spacing w:after="0" w:line="240" w:lineRule="auto"/>
        <w:rPr>
          <w:rFonts w:ascii="Times New Roman" w:hAnsi="Times New Roman" w:cs="Times New Roman"/>
          <w:sz w:val="24"/>
          <w:szCs w:val="24"/>
        </w:rPr>
      </w:pPr>
    </w:p>
    <w:p w:rsidR="004656C9" w:rsidRDefault="004656C9" w:rsidP="004656C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89378B" w:rsidRPr="003914BF" w:rsidRDefault="0089378B" w:rsidP="004656C9">
      <w:pPr>
        <w:shd w:val="clear" w:color="auto" w:fill="FFFFFF"/>
        <w:spacing w:after="0" w:line="240" w:lineRule="auto"/>
        <w:rPr>
          <w:rFonts w:ascii="Times New Roman" w:eastAsia="Times New Roman" w:hAnsi="Times New Roman" w:cs="Times New Roman"/>
          <w:b/>
          <w:sz w:val="24"/>
          <w:szCs w:val="24"/>
          <w:lang w:eastAsia="lt-LT"/>
        </w:rPr>
      </w:pP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656C9" w:rsidRPr="00613AD2" w:rsidRDefault="00FF353A"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89378B">
        <w:rPr>
          <w:rFonts w:ascii="Times New Roman" w:eastAsia="Times New Roman" w:hAnsi="Times New Roman" w:cs="Times New Roman"/>
          <w:bCs/>
          <w:sz w:val="24"/>
          <w:szCs w:val="24"/>
          <w:lang w:eastAsia="lt-LT"/>
        </w:rPr>
        <w:tab/>
      </w:r>
      <w:r w:rsidR="004656C9">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C25D7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SUSILAIKĖ</w:t>
      </w:r>
    </w:p>
    <w:p w:rsidR="004656C9" w:rsidRPr="00613AD2" w:rsidRDefault="004656C9" w:rsidP="004656C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SUSILAIKĖ</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NEBALSAVO</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89378B">
        <w:rPr>
          <w:rFonts w:ascii="Times New Roman" w:eastAsia="Times New Roman" w:hAnsi="Times New Roman" w:cs="Times New Roman"/>
          <w:bCs/>
          <w:sz w:val="24"/>
          <w:szCs w:val="24"/>
        </w:rPr>
        <w:tab/>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eastAsia="lt-LT"/>
        </w:rPr>
        <w:t>NEBALSAVO</w:t>
      </w:r>
    </w:p>
    <w:p w:rsidR="004656C9" w:rsidRPr="00613AD2" w:rsidRDefault="004656C9" w:rsidP="004656C9">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89378B">
        <w:rPr>
          <w:rFonts w:ascii="Times New Roman" w:eastAsia="Times New Roman" w:hAnsi="Times New Roman" w:cs="Times New Roman"/>
          <w:bCs/>
          <w:sz w:val="24"/>
          <w:szCs w:val="24"/>
          <w:shd w:val="clear" w:color="auto" w:fill="FFFFFF"/>
        </w:rPr>
        <w:tab/>
      </w:r>
      <w:r w:rsidR="0089378B">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4656C9" w:rsidRPr="00613AD2" w:rsidRDefault="004656C9" w:rsidP="004656C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SUSILAIKĖ</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89378B">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4656C9" w:rsidRPr="00613AD2" w:rsidRDefault="004656C9" w:rsidP="004656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4656C9" w:rsidRDefault="004656C9" w:rsidP="004656C9">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89378B">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Default="00F53AAB" w:rsidP="004656C9">
      <w:pPr>
        <w:shd w:val="clear" w:color="auto" w:fill="FFFFFF"/>
        <w:spacing w:after="0" w:line="240" w:lineRule="auto"/>
        <w:rPr>
          <w:rFonts w:ascii="Times New Roman" w:eastAsia="Times New Roman" w:hAnsi="Times New Roman" w:cs="Times New Roman"/>
          <w:bCs/>
          <w:sz w:val="24"/>
          <w:szCs w:val="24"/>
          <w:lang w:eastAsia="lt-LT"/>
        </w:rPr>
      </w:pPr>
    </w:p>
    <w:p w:rsidR="004656C9" w:rsidRDefault="004656C9" w:rsidP="00354F8D">
      <w:pPr>
        <w:spacing w:after="0"/>
        <w:ind w:firstLine="1134"/>
        <w:jc w:val="both"/>
        <w:rPr>
          <w:rFonts w:ascii="Times New Roman" w:hAnsi="Times New Roman" w:cs="Times New Roman"/>
          <w:b/>
          <w:bCs/>
          <w:sz w:val="24"/>
          <w:szCs w:val="24"/>
        </w:rPr>
      </w:pPr>
    </w:p>
    <w:p w:rsidR="0089378B" w:rsidRDefault="0089378B" w:rsidP="00354F8D">
      <w:pPr>
        <w:spacing w:after="0"/>
        <w:ind w:firstLine="1134"/>
        <w:jc w:val="both"/>
        <w:rPr>
          <w:rFonts w:ascii="Times New Roman" w:hAnsi="Times New Roman" w:cs="Times New Roman"/>
          <w:b/>
          <w:bCs/>
          <w:sz w:val="24"/>
          <w:szCs w:val="24"/>
        </w:rPr>
      </w:pPr>
    </w:p>
    <w:p w:rsidR="0089378B" w:rsidRDefault="0089378B" w:rsidP="00354F8D">
      <w:pPr>
        <w:spacing w:after="0"/>
        <w:ind w:firstLine="1134"/>
        <w:jc w:val="both"/>
        <w:rPr>
          <w:rFonts w:ascii="Times New Roman" w:hAnsi="Times New Roman" w:cs="Times New Roman"/>
          <w:b/>
          <w:bCs/>
          <w:sz w:val="24"/>
          <w:szCs w:val="24"/>
        </w:rPr>
      </w:pPr>
    </w:p>
    <w:p w:rsidR="0089378B" w:rsidRDefault="0089378B"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Default="001425F7" w:rsidP="00354F8D">
      <w:pPr>
        <w:spacing w:after="0"/>
        <w:ind w:firstLine="1134"/>
        <w:jc w:val="both"/>
        <w:rPr>
          <w:rFonts w:ascii="Times New Roman" w:hAnsi="Times New Roman" w:cs="Times New Roman"/>
          <w:b/>
          <w:bCs/>
          <w:sz w:val="24"/>
          <w:szCs w:val="24"/>
        </w:rPr>
      </w:pPr>
    </w:p>
    <w:p w:rsidR="001425F7" w:rsidRPr="00DF7B26" w:rsidRDefault="001425F7" w:rsidP="00354F8D">
      <w:pPr>
        <w:spacing w:after="0"/>
        <w:ind w:firstLine="1134"/>
        <w:jc w:val="both"/>
        <w:rPr>
          <w:rFonts w:ascii="Times New Roman" w:hAnsi="Times New Roman" w:cs="Times New Roman"/>
          <w:b/>
          <w:bCs/>
          <w:sz w:val="24"/>
          <w:szCs w:val="24"/>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89378B">
        <w:rPr>
          <w:rFonts w:ascii="Times New Roman" w:hAnsi="Times New Roman" w:cs="Times New Roman"/>
          <w:b/>
          <w:bCs/>
          <w:color w:val="000000"/>
          <w:sz w:val="24"/>
          <w:szCs w:val="24"/>
          <w:shd w:val="clear" w:color="auto" w:fill="FFFFFF"/>
        </w:rPr>
        <w:t>6</w:t>
      </w:r>
      <w:r w:rsidRPr="00DF7B26">
        <w:rPr>
          <w:rFonts w:ascii="Times New Roman" w:hAnsi="Times New Roman" w:cs="Times New Roman"/>
          <w:b/>
          <w:bCs/>
          <w:color w:val="000000"/>
          <w:sz w:val="24"/>
          <w:szCs w:val="24"/>
          <w:shd w:val="clear" w:color="auto" w:fill="FFFFFF"/>
        </w:rPr>
        <w:t xml:space="preserve">. Dėl Klaipėdos rajono savivaldybės tarybos 2019 m. birželio 10 d. sprendimo Nr. T11-180 „Dėl Klaipėdos rajono savivaldybės žemės ūkio ir kaimo plėtros rėmimo programos vertinimo komisijos sudarymo“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9947E3">
              <w:rPr>
                <w:rFonts w:ascii="Times New Roman" w:hAnsi="Times New Roman" w:cs="Times New Roman"/>
                <w:sz w:val="24"/>
                <w:szCs w:val="24"/>
              </w:rPr>
              <w:t>5</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F53AAB" w:rsidRDefault="00F53AAB"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FA47EF" w:rsidRPr="00542F20" w:rsidRDefault="00FA47EF" w:rsidP="00354F8D">
      <w:pPr>
        <w:spacing w:after="0" w:line="240" w:lineRule="auto"/>
        <w:ind w:firstLine="1134"/>
        <w:jc w:val="both"/>
        <w:rPr>
          <w:rFonts w:ascii="Times New Roman" w:hAnsi="Times New Roman" w:cs="Times New Roman"/>
          <w:b/>
          <w:bCs/>
          <w:color w:val="000000"/>
          <w:sz w:val="20"/>
          <w:szCs w:val="20"/>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542F20">
        <w:rPr>
          <w:rFonts w:ascii="Times New Roman" w:hAnsi="Times New Roman" w:cs="Times New Roman"/>
          <w:b/>
          <w:bCs/>
          <w:color w:val="000000"/>
          <w:sz w:val="24"/>
          <w:szCs w:val="24"/>
          <w:shd w:val="clear" w:color="auto" w:fill="FFFFFF"/>
        </w:rPr>
        <w:t>7</w:t>
      </w:r>
      <w:r w:rsidRPr="00DF7B26">
        <w:rPr>
          <w:rFonts w:ascii="Times New Roman" w:hAnsi="Times New Roman" w:cs="Times New Roman"/>
          <w:b/>
          <w:bCs/>
          <w:color w:val="000000"/>
          <w:sz w:val="24"/>
          <w:szCs w:val="24"/>
          <w:shd w:val="clear" w:color="auto" w:fill="FFFFFF"/>
        </w:rPr>
        <w:t>.</w:t>
      </w:r>
      <w:r w:rsidRPr="00DF7B26">
        <w:rPr>
          <w:rFonts w:ascii="Times New Roman" w:hAnsi="Times New Roman" w:cs="Times New Roman"/>
          <w:b/>
          <w:bCs/>
          <w:color w:val="000000"/>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2019 m. gegužės 30 d. Klaipėdos rajono savivaldybės tarybos sprendimo Nr. T11-157 „Dėl Klaipėdos rajono sodininkų bendrijų specialiosios rėmimo programos paraiškų vertinimo komisijos sudarymo“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FA47EF">
              <w:rPr>
                <w:rFonts w:ascii="Times New Roman" w:hAnsi="Times New Roman" w:cs="Times New Roman"/>
                <w:sz w:val="24"/>
                <w:szCs w:val="24"/>
              </w:rPr>
              <w:t>5</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w:t>
      </w:r>
      <w:r w:rsidR="00542F20">
        <w:rPr>
          <w:rFonts w:ascii="Times New Roman" w:hAnsi="Times New Roman" w:cs="Times New Roman"/>
          <w:b/>
          <w:bCs/>
          <w:color w:val="000000"/>
          <w:sz w:val="24"/>
          <w:szCs w:val="24"/>
          <w:shd w:val="clear" w:color="auto" w:fill="FFFFFF"/>
        </w:rPr>
        <w:t>8</w:t>
      </w:r>
      <w:r w:rsidRPr="00DF7B26">
        <w:rPr>
          <w:rFonts w:ascii="Times New Roman" w:hAnsi="Times New Roman" w:cs="Times New Roman"/>
          <w:b/>
          <w:bCs/>
          <w:color w:val="000000"/>
          <w:sz w:val="24"/>
          <w:szCs w:val="24"/>
          <w:shd w:val="clear" w:color="auto" w:fill="FFFFFF"/>
        </w:rPr>
        <w:t xml:space="preserve">. Dėl Klaipėdos rajono savivaldybės tarybos etikos komisijos veiklos nuostatų patvirtinimo. </w:t>
      </w:r>
    </w:p>
    <w:p w:rsidR="00E06398" w:rsidRDefault="00E06398" w:rsidP="00354F8D">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3685"/>
      </w:tblGrid>
      <w:tr w:rsidR="00E06398" w:rsidTr="00542F20">
        <w:trPr>
          <w:trHeight w:val="317"/>
        </w:trPr>
        <w:tc>
          <w:tcPr>
            <w:tcW w:w="6941"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542F20">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3707"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542F20">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3707" w:type="dxa"/>
            <w:gridSpan w:val="2"/>
          </w:tcPr>
          <w:p w:rsidR="00E06398" w:rsidRDefault="00542F20" w:rsidP="00E710F7">
            <w:pPr>
              <w:jc w:val="center"/>
              <w:rPr>
                <w:rFonts w:ascii="Times New Roman" w:hAnsi="Times New Roman" w:cs="Times New Roman"/>
                <w:sz w:val="24"/>
                <w:szCs w:val="24"/>
              </w:rPr>
            </w:pPr>
            <w:r>
              <w:rPr>
                <w:rFonts w:ascii="Times New Roman" w:hAnsi="Times New Roman" w:cs="Times New Roman"/>
                <w:sz w:val="24"/>
                <w:szCs w:val="24"/>
              </w:rPr>
              <w:t>22</w:t>
            </w:r>
          </w:p>
        </w:tc>
      </w:tr>
      <w:tr w:rsidR="00E06398" w:rsidTr="00542F20">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3707" w:type="dxa"/>
            <w:gridSpan w:val="2"/>
          </w:tcPr>
          <w:p w:rsidR="00E06398" w:rsidRDefault="00542F20"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542F20">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3707"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542F20">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3707" w:type="dxa"/>
            <w:gridSpan w:val="2"/>
          </w:tcPr>
          <w:p w:rsidR="00E06398" w:rsidRDefault="00542F20" w:rsidP="00E710F7">
            <w:pPr>
              <w:jc w:val="center"/>
              <w:rPr>
                <w:rFonts w:ascii="Times New Roman" w:hAnsi="Times New Roman" w:cs="Times New Roman"/>
                <w:sz w:val="24"/>
                <w:szCs w:val="24"/>
              </w:rPr>
            </w:pPr>
            <w:r>
              <w:rPr>
                <w:rFonts w:ascii="Times New Roman" w:hAnsi="Times New Roman" w:cs="Times New Roman"/>
                <w:sz w:val="24"/>
                <w:szCs w:val="24"/>
              </w:rPr>
              <w:t>1</w:t>
            </w:r>
          </w:p>
        </w:tc>
      </w:tr>
      <w:tr w:rsidR="00E06398" w:rsidTr="00542F20">
        <w:trPr>
          <w:trHeight w:val="387"/>
        </w:trPr>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3685" w:type="dxa"/>
          </w:tcPr>
          <w:p w:rsidR="00542F20" w:rsidRPr="003914BF" w:rsidRDefault="00542F20" w:rsidP="00542F20">
            <w:pPr>
              <w:shd w:val="clear" w:color="auto" w:fill="FFFFFF"/>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PRITARTA SU PAKEITIMU</w:t>
            </w:r>
          </w:p>
          <w:p w:rsidR="00E06398" w:rsidRPr="00710604" w:rsidRDefault="00E06398" w:rsidP="00E710F7">
            <w:pPr>
              <w:rPr>
                <w:rFonts w:ascii="Times New Roman" w:hAnsi="Times New Roman" w:cs="Times New Roman"/>
                <w:b/>
                <w:bCs/>
                <w:sz w:val="24"/>
                <w:szCs w:val="24"/>
              </w:rPr>
            </w:pPr>
          </w:p>
        </w:tc>
      </w:tr>
    </w:tbl>
    <w:p w:rsidR="00542F20" w:rsidRPr="00542F20" w:rsidRDefault="00542F20" w:rsidP="00F53AAB">
      <w:pPr>
        <w:shd w:val="clear" w:color="auto" w:fill="FFFFFF"/>
        <w:spacing w:after="0" w:line="240" w:lineRule="auto"/>
        <w:rPr>
          <w:rFonts w:ascii="Times New Roman" w:eastAsia="Times New Roman" w:hAnsi="Times New Roman" w:cs="Times New Roman"/>
          <w:b/>
          <w:sz w:val="20"/>
          <w:szCs w:val="20"/>
          <w:lang w:eastAsia="lt-LT"/>
        </w:rPr>
      </w:pPr>
    </w:p>
    <w:p w:rsidR="00F53AAB" w:rsidRDefault="00F53AAB" w:rsidP="00F53AAB">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542F20" w:rsidRPr="00542F20" w:rsidRDefault="00542F20" w:rsidP="00F53AAB">
      <w:pPr>
        <w:shd w:val="clear" w:color="auto" w:fill="FFFFFF"/>
        <w:spacing w:after="0" w:line="240" w:lineRule="auto"/>
        <w:rPr>
          <w:rFonts w:ascii="Times New Roman" w:eastAsia="Times New Roman" w:hAnsi="Times New Roman" w:cs="Times New Roman"/>
          <w:b/>
          <w:sz w:val="20"/>
          <w:szCs w:val="20"/>
          <w:lang w:eastAsia="lt-LT"/>
        </w:rPr>
      </w:pP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Pr="00613AD2" w:rsidRDefault="00FF353A"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542F20">
        <w:rPr>
          <w:rFonts w:ascii="Times New Roman" w:eastAsia="Times New Roman" w:hAnsi="Times New Roman" w:cs="Times New Roman"/>
          <w:bCs/>
          <w:sz w:val="24"/>
          <w:szCs w:val="24"/>
          <w:lang w:eastAsia="lt-LT"/>
        </w:rPr>
        <w:tab/>
      </w:r>
      <w:r w:rsidR="00F53AAB">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EA229C">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542F2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w:t>
      </w:r>
      <w:r w:rsidRPr="00104E51">
        <w:rPr>
          <w:rFonts w:ascii="Times New Roman" w:eastAsia="Times New Roman" w:hAnsi="Times New Roman" w:cs="Times New Roman"/>
          <w:bCs/>
          <w:sz w:val="24"/>
          <w:szCs w:val="24"/>
          <w:lang w:eastAsia="lt-LT"/>
        </w:rPr>
        <w:t xml:space="preserve"> </w:t>
      </w:r>
      <w:r w:rsidR="00EA229C">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542F2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NEBALSAVO</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542F20">
        <w:rPr>
          <w:rFonts w:ascii="Times New Roman" w:eastAsia="Times New Roman" w:hAnsi="Times New Roman" w:cs="Times New Roman"/>
          <w:bCs/>
          <w:sz w:val="24"/>
          <w:szCs w:val="24"/>
        </w:rPr>
        <w:tab/>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w:t>
      </w:r>
      <w:r w:rsidR="00EA229C">
        <w:rPr>
          <w:rFonts w:ascii="Times New Roman" w:eastAsia="Times New Roman" w:hAnsi="Times New Roman" w:cs="Times New Roman"/>
          <w:bCs/>
          <w:sz w:val="24"/>
          <w:szCs w:val="24"/>
          <w:lang w:eastAsia="lt-LT"/>
        </w:rPr>
        <w:t>PRIEŠ</w:t>
      </w:r>
    </w:p>
    <w:p w:rsidR="00F53AAB" w:rsidRPr="00613AD2" w:rsidRDefault="00F53AAB" w:rsidP="00F53AAB">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542F20">
        <w:rPr>
          <w:rFonts w:ascii="Times New Roman" w:eastAsia="Times New Roman" w:hAnsi="Times New Roman" w:cs="Times New Roman"/>
          <w:bCs/>
          <w:sz w:val="24"/>
          <w:szCs w:val="24"/>
          <w:shd w:val="clear" w:color="auto" w:fill="FFFFFF"/>
        </w:rPr>
        <w:tab/>
      </w:r>
      <w:r w:rsidR="00542F20">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F53AAB" w:rsidRPr="00613AD2" w:rsidRDefault="00F53AAB" w:rsidP="00F53A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Pr="001B76C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PRIEŠ</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w:t>
      </w:r>
      <w:r w:rsidR="00EA229C">
        <w:rPr>
          <w:rFonts w:ascii="Times New Roman" w:eastAsia="Times New Roman" w:hAnsi="Times New Roman" w:cs="Times New Roman"/>
          <w:bCs/>
          <w:sz w:val="24"/>
          <w:szCs w:val="24"/>
          <w:lang w:eastAsia="lt-LT"/>
        </w:rPr>
        <w:t>PRIEŠ</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542F20">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F53AAB" w:rsidRPr="00613AD2" w:rsidRDefault="00F53AAB" w:rsidP="00F53AAB">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542F20" w:rsidRDefault="00F53AAB" w:rsidP="00542F20">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542F2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1745E2" w:rsidRDefault="00542F20"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b/>
      </w: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1425F7" w:rsidRDefault="001425F7"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rsidR="00354F8D" w:rsidRDefault="00542F20" w:rsidP="001745E2">
      <w:pPr>
        <w:shd w:val="clear" w:color="auto" w:fill="FFFFFF"/>
        <w:tabs>
          <w:tab w:val="left" w:pos="1134"/>
        </w:tabs>
        <w:spacing w:after="0" w:line="240" w:lineRule="auto"/>
        <w:ind w:firstLine="1134"/>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39</w:t>
      </w:r>
      <w:r w:rsidR="00354F8D" w:rsidRPr="00DF7B26">
        <w:rPr>
          <w:rFonts w:ascii="Times New Roman" w:hAnsi="Times New Roman" w:cs="Times New Roman"/>
          <w:b/>
          <w:bCs/>
          <w:color w:val="000000"/>
          <w:sz w:val="24"/>
          <w:szCs w:val="24"/>
          <w:shd w:val="clear" w:color="auto" w:fill="FFFFFF"/>
        </w:rPr>
        <w:t xml:space="preserve">. Dėl Klaipėdos rajono savivaldybės tarybos 2019 m. birželio 27 d. sprendimo Nr. T11-213 „Dėl Kreipimosi dėl socialinės paramos mokiniams skyrimo tvarkos aprašo patvirtinimo“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542F20" w:rsidRPr="00542F20" w:rsidRDefault="00542F20" w:rsidP="00542F20">
      <w:pPr>
        <w:shd w:val="clear" w:color="auto" w:fill="FFFFFF"/>
        <w:spacing w:after="0" w:line="240" w:lineRule="auto"/>
        <w:rPr>
          <w:rFonts w:ascii="Times New Roman" w:eastAsia="Times New Roman" w:hAnsi="Times New Roman" w:cs="Times New Roman"/>
          <w:bCs/>
          <w:sz w:val="24"/>
          <w:szCs w:val="24"/>
          <w:lang w:eastAsia="lt-LT"/>
        </w:rPr>
      </w:pPr>
    </w:p>
    <w:p w:rsidR="006F50A2" w:rsidRDefault="006F50A2"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542F20">
        <w:rPr>
          <w:rFonts w:ascii="Times New Roman" w:hAnsi="Times New Roman" w:cs="Times New Roman"/>
          <w:b/>
          <w:bCs/>
          <w:color w:val="000000"/>
          <w:sz w:val="24"/>
          <w:szCs w:val="24"/>
          <w:shd w:val="clear" w:color="auto" w:fill="FFFFFF"/>
        </w:rPr>
        <w:t>0</w:t>
      </w:r>
      <w:r w:rsidRPr="00DF7B26">
        <w:rPr>
          <w:rFonts w:ascii="Times New Roman" w:hAnsi="Times New Roman" w:cs="Times New Roman"/>
          <w:b/>
          <w:bCs/>
          <w:color w:val="000000"/>
          <w:sz w:val="24"/>
          <w:szCs w:val="24"/>
          <w:shd w:val="clear" w:color="auto" w:fill="FFFFFF"/>
        </w:rPr>
        <w:t>. Dėl Klaipėdos rajono savivaldybės tarybos 2019 m. birželio 27 d. sprendimo Nr. T11-214 „Dėl paramos mokinio reikmenims įsigyti tvarkos aprašo patvirtinimo“ pakeitimo.</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1</w:t>
      </w:r>
      <w:r w:rsidRPr="00DF7B26">
        <w:rPr>
          <w:rFonts w:ascii="Times New Roman" w:hAnsi="Times New Roman" w:cs="Times New Roman"/>
          <w:b/>
          <w:bCs/>
          <w:color w:val="000000"/>
          <w:sz w:val="24"/>
          <w:szCs w:val="24"/>
          <w:shd w:val="clear" w:color="auto" w:fill="FFFFFF"/>
        </w:rPr>
        <w:t xml:space="preserve">. Dėl Klaipėdos rajono savivaldybės tarybos 2019 m. lapkričio 28 d. sprendimo Nr. T11-371 „Dėl saugomų kultūros paveldo objektų tvarkybos darbų dalinio finansavimo tvarkos aprašo patvirtinimo“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sz w:val="24"/>
          <w:szCs w:val="24"/>
        </w:rPr>
        <w:lastRenderedPageBreak/>
        <w:t>4</w:t>
      </w:r>
      <w:r w:rsidR="00E710F7">
        <w:rPr>
          <w:rFonts w:ascii="Times New Roman" w:hAnsi="Times New Roman" w:cs="Times New Roman"/>
          <w:b/>
          <w:bCs/>
          <w:sz w:val="24"/>
          <w:szCs w:val="24"/>
        </w:rPr>
        <w:t>2</w:t>
      </w:r>
      <w:r w:rsidRPr="00DF7B26">
        <w:rPr>
          <w:rFonts w:ascii="Times New Roman" w:hAnsi="Times New Roman" w:cs="Times New Roman"/>
          <w:b/>
          <w:bCs/>
          <w:sz w:val="24"/>
          <w:szCs w:val="24"/>
        </w:rPr>
        <w:t>.</w:t>
      </w:r>
      <w:r w:rsidRPr="00DF7B26">
        <w:rPr>
          <w:b/>
          <w:bCs/>
        </w:rPr>
        <w:t xml:space="preserve"> </w:t>
      </w:r>
      <w:r w:rsidRPr="00DF7B26">
        <w:rPr>
          <w:rFonts w:ascii="Times New Roman" w:hAnsi="Times New Roman" w:cs="Times New Roman"/>
          <w:b/>
          <w:bCs/>
          <w:color w:val="000000"/>
          <w:sz w:val="24"/>
          <w:szCs w:val="24"/>
          <w:shd w:val="clear" w:color="auto" w:fill="FFFFFF"/>
        </w:rPr>
        <w:t xml:space="preserve">Dėl pritarimo Klaipėdos rajono savivaldybės mero 2019 m. veiklos ataskaitai. </w:t>
      </w:r>
    </w:p>
    <w:p w:rsidR="00E06398" w:rsidRDefault="00E06398" w:rsidP="003914BF">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234"/>
        <w:gridCol w:w="22"/>
        <w:gridCol w:w="1470"/>
      </w:tblGrid>
      <w:tr w:rsidR="00E06398" w:rsidTr="00E710F7">
        <w:trPr>
          <w:trHeight w:val="317"/>
        </w:trPr>
        <w:tc>
          <w:tcPr>
            <w:tcW w:w="4248"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E06398" w:rsidRDefault="00E710F7" w:rsidP="00E710F7">
            <w:pPr>
              <w:jc w:val="center"/>
              <w:rPr>
                <w:rFonts w:ascii="Times New Roman" w:hAnsi="Times New Roman" w:cs="Times New Roman"/>
                <w:sz w:val="24"/>
                <w:szCs w:val="24"/>
              </w:rPr>
            </w:pPr>
            <w:r>
              <w:rPr>
                <w:rFonts w:ascii="Times New Roman" w:hAnsi="Times New Roman" w:cs="Times New Roman"/>
                <w:sz w:val="24"/>
                <w:szCs w:val="24"/>
              </w:rPr>
              <w:t>22</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E06398" w:rsidRDefault="00E710F7" w:rsidP="00E710F7">
            <w:pPr>
              <w:jc w:val="center"/>
              <w:rPr>
                <w:rFonts w:ascii="Times New Roman" w:hAnsi="Times New Roman" w:cs="Times New Roman"/>
                <w:sz w:val="24"/>
                <w:szCs w:val="24"/>
              </w:rPr>
            </w:pPr>
            <w:r>
              <w:rPr>
                <w:rFonts w:ascii="Times New Roman" w:hAnsi="Times New Roman" w:cs="Times New Roman"/>
                <w:sz w:val="24"/>
                <w:szCs w:val="24"/>
              </w:rPr>
              <w:t>4</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06398" w:rsidRDefault="00E06398" w:rsidP="003914BF">
      <w:pPr>
        <w:autoSpaceDE w:val="0"/>
        <w:autoSpaceDN w:val="0"/>
        <w:adjustRightInd w:val="0"/>
        <w:spacing w:after="0" w:line="240" w:lineRule="auto"/>
        <w:rPr>
          <w:rFonts w:ascii="Times New Roman" w:hAnsi="Times New Roman" w:cs="Times New Roman"/>
          <w:sz w:val="24"/>
          <w:szCs w:val="24"/>
        </w:rPr>
      </w:pPr>
    </w:p>
    <w:p w:rsidR="003914BF" w:rsidRDefault="003914BF" w:rsidP="003914BF">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E710F7" w:rsidRPr="003914BF" w:rsidRDefault="00E710F7" w:rsidP="003914BF">
      <w:pPr>
        <w:shd w:val="clear" w:color="auto" w:fill="FFFFFF"/>
        <w:spacing w:after="0" w:line="240" w:lineRule="auto"/>
        <w:rPr>
          <w:rFonts w:ascii="Times New Roman" w:eastAsia="Times New Roman" w:hAnsi="Times New Roman" w:cs="Times New Roman"/>
          <w:b/>
          <w:sz w:val="24"/>
          <w:szCs w:val="24"/>
          <w:lang w:eastAsia="lt-LT"/>
        </w:rPr>
      </w:pP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Pr="00613AD2" w:rsidRDefault="00FF353A"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710F7">
        <w:rPr>
          <w:rFonts w:ascii="Times New Roman" w:eastAsia="Times New Roman" w:hAnsi="Times New Roman" w:cs="Times New Roman"/>
          <w:bCs/>
          <w:sz w:val="24"/>
          <w:szCs w:val="24"/>
          <w:lang w:eastAsia="lt-LT"/>
        </w:rPr>
        <w:tab/>
      </w:r>
      <w:r w:rsidR="003914BF">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E710F7">
        <w:rPr>
          <w:rFonts w:ascii="Times New Roman" w:eastAsia="Times New Roman" w:hAnsi="Times New Roman" w:cs="Times New Roman"/>
          <w:bCs/>
          <w:sz w:val="24"/>
          <w:szCs w:val="24"/>
        </w:rPr>
        <w:tab/>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3914BF" w:rsidRPr="00613AD2" w:rsidRDefault="003914BF" w:rsidP="003914BF">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E710F7">
        <w:rPr>
          <w:rFonts w:ascii="Times New Roman" w:eastAsia="Times New Roman" w:hAnsi="Times New Roman" w:cs="Times New Roman"/>
          <w:bCs/>
          <w:sz w:val="24"/>
          <w:szCs w:val="24"/>
          <w:shd w:val="clear" w:color="auto" w:fill="FFFFFF"/>
        </w:rPr>
        <w:tab/>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3914BF" w:rsidRPr="00613AD2" w:rsidRDefault="003914BF" w:rsidP="003914B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3914BF" w:rsidRPr="00613AD2"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3914BF" w:rsidRDefault="003914BF" w:rsidP="003914BF">
      <w:pPr>
        <w:shd w:val="clear" w:color="auto" w:fill="FFFFFF"/>
        <w:spacing w:after="0" w:line="240" w:lineRule="auto"/>
        <w:rPr>
          <w:rFonts w:ascii="Times New Roman" w:eastAsia="Times New Roman" w:hAnsi="Times New Roman" w:cs="Times New Roman"/>
          <w:bCs/>
          <w:sz w:val="24"/>
          <w:szCs w:val="24"/>
          <w:lang w:eastAsia="lt-LT"/>
        </w:rPr>
      </w:pPr>
    </w:p>
    <w:p w:rsidR="003914BF" w:rsidRPr="003914BF" w:rsidRDefault="003914BF" w:rsidP="003914BF">
      <w:pPr>
        <w:shd w:val="clear" w:color="auto" w:fill="FFFFFF"/>
        <w:spacing w:after="0" w:line="240" w:lineRule="auto"/>
        <w:rPr>
          <w:rFonts w:ascii="Times New Roman" w:eastAsia="Times New Roman" w:hAnsi="Times New Roman" w:cs="Times New Roman"/>
          <w:b/>
          <w:sz w:val="24"/>
          <w:szCs w:val="24"/>
          <w:lang w:eastAsia="lt-LT"/>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1425F7">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3</w:t>
      </w:r>
      <w:r w:rsidRPr="00DF7B26">
        <w:rPr>
          <w:rFonts w:ascii="Times New Roman" w:hAnsi="Times New Roman" w:cs="Times New Roman"/>
          <w:b/>
          <w:bCs/>
          <w:color w:val="000000"/>
          <w:sz w:val="24"/>
          <w:szCs w:val="24"/>
          <w:shd w:val="clear" w:color="auto" w:fill="FFFFFF"/>
        </w:rPr>
        <w:t xml:space="preserve">. Dėl pritarimo Klaipėdos rajono savivaldybės administracijos direktoriaus 2019 metų veiklos ataskaitai. </w:t>
      </w:r>
    </w:p>
    <w:p w:rsidR="00E710F7" w:rsidRDefault="00E710F7" w:rsidP="00630146">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1470"/>
      </w:tblGrid>
      <w:tr w:rsidR="00E06398" w:rsidTr="00E710F7">
        <w:trPr>
          <w:trHeight w:val="317"/>
        </w:trPr>
        <w:tc>
          <w:tcPr>
            <w:tcW w:w="4248"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26</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w:t>
            </w:r>
            <w:r w:rsidR="00E710F7">
              <w:rPr>
                <w:rFonts w:ascii="Times New Roman" w:hAnsi="Times New Roman" w:cs="Times New Roman"/>
                <w:sz w:val="24"/>
                <w:szCs w:val="24"/>
              </w:rPr>
              <w:t>3</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1014" w:type="dxa"/>
            <w:gridSpan w:val="2"/>
          </w:tcPr>
          <w:p w:rsidR="00E06398" w:rsidRDefault="00E710F7" w:rsidP="00E710F7">
            <w:pPr>
              <w:jc w:val="center"/>
              <w:rPr>
                <w:rFonts w:ascii="Times New Roman" w:hAnsi="Times New Roman" w:cs="Times New Roman"/>
                <w:sz w:val="24"/>
                <w:szCs w:val="24"/>
              </w:rPr>
            </w:pPr>
            <w:r>
              <w:rPr>
                <w:rFonts w:ascii="Times New Roman" w:hAnsi="Times New Roman" w:cs="Times New Roman"/>
                <w:sz w:val="24"/>
                <w:szCs w:val="24"/>
              </w:rPr>
              <w:t>3</w:t>
            </w:r>
          </w:p>
        </w:tc>
      </w:tr>
      <w:tr w:rsidR="00E06398" w:rsidTr="00E710F7">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1014"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E710F7">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992" w:type="dxa"/>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rsidR="00E06398" w:rsidRDefault="00E06398" w:rsidP="00630146">
      <w:pPr>
        <w:autoSpaceDE w:val="0"/>
        <w:autoSpaceDN w:val="0"/>
        <w:adjustRightInd w:val="0"/>
        <w:spacing w:after="0" w:line="240" w:lineRule="auto"/>
        <w:rPr>
          <w:rFonts w:ascii="Times New Roman" w:hAnsi="Times New Roman" w:cs="Times New Roman"/>
          <w:sz w:val="24"/>
          <w:szCs w:val="24"/>
        </w:rPr>
      </w:pPr>
    </w:p>
    <w:p w:rsidR="00630146" w:rsidRDefault="00630146" w:rsidP="0063014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E710F7" w:rsidRPr="00630146" w:rsidRDefault="00E710F7" w:rsidP="00630146">
      <w:pPr>
        <w:shd w:val="clear" w:color="auto" w:fill="FFFFFF"/>
        <w:spacing w:after="0" w:line="240" w:lineRule="auto"/>
        <w:rPr>
          <w:rFonts w:ascii="Times New Roman" w:eastAsia="Times New Roman" w:hAnsi="Times New Roman" w:cs="Times New Roman"/>
          <w:b/>
          <w:sz w:val="24"/>
          <w:szCs w:val="24"/>
          <w:lang w:eastAsia="lt-LT"/>
        </w:rPr>
      </w:pP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613AD2" w:rsidRDefault="00FF353A"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E710F7">
        <w:rPr>
          <w:rFonts w:ascii="Times New Roman" w:eastAsia="Times New Roman" w:hAnsi="Times New Roman" w:cs="Times New Roman"/>
          <w:bCs/>
          <w:sz w:val="24"/>
          <w:szCs w:val="24"/>
          <w:lang w:eastAsia="lt-LT"/>
        </w:rPr>
        <w:tab/>
      </w:r>
      <w:r w:rsidR="00630146">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033BD3" w:rsidRDefault="00630146" w:rsidP="00630146">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sidR="00E710F7">
        <w:rPr>
          <w:rFonts w:ascii="Times New Roman" w:eastAsia="Times New Roman" w:hAnsi="Times New Roman" w:cs="Times New Roman"/>
          <w:bCs/>
          <w:sz w:val="24"/>
          <w:szCs w:val="24"/>
        </w:rPr>
        <w:tab/>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630146" w:rsidRPr="00613AD2" w:rsidRDefault="00630146" w:rsidP="00630146">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E710F7">
        <w:rPr>
          <w:rFonts w:ascii="Times New Roman" w:eastAsia="Times New Roman" w:hAnsi="Times New Roman" w:cs="Times New Roman"/>
          <w:bCs/>
          <w:sz w:val="24"/>
          <w:szCs w:val="24"/>
          <w:shd w:val="clear" w:color="auto" w:fill="FFFFFF"/>
        </w:rPr>
        <w:tab/>
      </w:r>
      <w:r w:rsidR="00E710F7">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630146" w:rsidRPr="00613AD2" w:rsidRDefault="00630146" w:rsidP="006301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–SUSILAIKĖ</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E710F7">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630146" w:rsidRPr="00613AD2" w:rsidRDefault="00630146" w:rsidP="0063014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Default="00630146" w:rsidP="00630146">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E710F7">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630146" w:rsidRDefault="00630146"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7A5B14" w:rsidRDefault="007A5B14" w:rsidP="003914BF">
      <w:pPr>
        <w:spacing w:after="0"/>
        <w:jc w:val="both"/>
        <w:rPr>
          <w:rFonts w:ascii="Times New Roman" w:eastAsia="Times New Roman" w:hAnsi="Times New Roman" w:cs="Times New Roman"/>
          <w:bCs/>
          <w:sz w:val="24"/>
          <w:szCs w:val="24"/>
          <w:lang w:eastAsia="lt-LT"/>
        </w:rPr>
      </w:pPr>
    </w:p>
    <w:p w:rsidR="00630146" w:rsidRDefault="00630146" w:rsidP="003914BF">
      <w:pPr>
        <w:spacing w:after="0"/>
        <w:jc w:val="both"/>
        <w:rPr>
          <w:rFonts w:ascii="Times New Roman" w:hAnsi="Times New Roman" w:cs="Times New Roman"/>
          <w:b/>
          <w:color w:val="000000"/>
          <w:sz w:val="24"/>
          <w:szCs w:val="24"/>
          <w:shd w:val="clear" w:color="auto" w:fill="FFFFFF"/>
        </w:rPr>
      </w:pPr>
    </w:p>
    <w:p w:rsidR="001745E2" w:rsidRPr="00630146" w:rsidRDefault="001745E2" w:rsidP="003914BF">
      <w:pPr>
        <w:spacing w:after="0"/>
        <w:jc w:val="both"/>
        <w:rPr>
          <w:rFonts w:ascii="Times New Roman" w:hAnsi="Times New Roman" w:cs="Times New Roman"/>
          <w:b/>
          <w:color w:val="000000"/>
          <w:sz w:val="24"/>
          <w:szCs w:val="24"/>
          <w:shd w:val="clear" w:color="auto" w:fill="FFFFFF"/>
        </w:rPr>
      </w:pPr>
    </w:p>
    <w:p w:rsidR="00E710F7" w:rsidRDefault="00E710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4</w:t>
      </w:r>
      <w:r w:rsidRPr="00DF7B26">
        <w:rPr>
          <w:rFonts w:ascii="Times New Roman" w:hAnsi="Times New Roman" w:cs="Times New Roman"/>
          <w:b/>
          <w:bCs/>
          <w:color w:val="000000"/>
          <w:sz w:val="24"/>
          <w:szCs w:val="24"/>
          <w:shd w:val="clear" w:color="auto" w:fill="FFFFFF"/>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Klaipėdos rajono savivaldybės tarybos 2019 m. rugsėjo 26 d. sprendimo Nr. T11-299 „Dėl veiklų, kuriomis gali būti verčiamasi turint verslo liudijimą, 2020 metų fiksuoto pajamų mokesčio ir lengvatų dydžių“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745E2" w:rsidRDefault="001745E2"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5</w:t>
      </w:r>
      <w:r w:rsidRPr="00DF7B26">
        <w:rPr>
          <w:rFonts w:ascii="Times New Roman" w:hAnsi="Times New Roman" w:cs="Times New Roman"/>
          <w:b/>
          <w:bCs/>
          <w:color w:val="000000"/>
          <w:sz w:val="24"/>
          <w:szCs w:val="24"/>
          <w:shd w:val="clear" w:color="auto" w:fill="FFFFFF"/>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trumpalaikės paskolos iš Lietuvos Respublikos finansų ministerijos paėmimo.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6</w:t>
      </w:r>
      <w:r w:rsidRPr="00DF7B26">
        <w:rPr>
          <w:rFonts w:ascii="Times New Roman" w:hAnsi="Times New Roman" w:cs="Times New Roman"/>
          <w:b/>
          <w:bCs/>
          <w:color w:val="000000"/>
          <w:sz w:val="24"/>
          <w:szCs w:val="24"/>
          <w:shd w:val="clear" w:color="auto" w:fill="FFFFFF"/>
        </w:rPr>
        <w:t xml:space="preserve">. Dėl Klaipėdos rajono savivaldybės tarybos 2020 m. vasario 13 d. sprendimo Nr. T11-65 „Dėl Klaipėdos rajono savivaldybės strateginio veiklos plano 2020–2022 m. tvirtinimo“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4</w:t>
      </w:r>
      <w:r w:rsidR="00E710F7">
        <w:rPr>
          <w:rFonts w:ascii="Times New Roman" w:hAnsi="Times New Roman" w:cs="Times New Roman"/>
          <w:b/>
          <w:bCs/>
          <w:color w:val="000000"/>
          <w:sz w:val="24"/>
          <w:szCs w:val="24"/>
          <w:shd w:val="clear" w:color="auto" w:fill="FFFFFF"/>
        </w:rPr>
        <w:t>7</w:t>
      </w:r>
      <w:r w:rsidRPr="00DF7B26">
        <w:rPr>
          <w:rFonts w:ascii="Times New Roman" w:hAnsi="Times New Roman" w:cs="Times New Roman"/>
          <w:b/>
          <w:bCs/>
          <w:color w:val="000000"/>
          <w:sz w:val="24"/>
          <w:szCs w:val="24"/>
          <w:shd w:val="clear" w:color="auto" w:fill="FFFFFF"/>
        </w:rPr>
        <w:t xml:space="preserve">. Dėl Klaipėdos rajono savivaldybės tarybos 2019 m. rugpjūčio 29 d. sprendimo Nr. T11-234 „Dėl Klaipėdos rajono savivaldybės lankytinų vietų pavadinimų tvirtinimo komisijos sudarymo“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26</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FF353A"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354F8D" w:rsidRDefault="00354F8D" w:rsidP="00354F8D">
      <w:pPr>
        <w:spacing w:after="0"/>
        <w:ind w:firstLine="1134"/>
        <w:jc w:val="both"/>
        <w:rPr>
          <w:rFonts w:ascii="Times New Roman" w:hAnsi="Times New Roman" w:cs="Times New Roman"/>
          <w:b/>
          <w:bCs/>
          <w:color w:val="000000"/>
          <w:sz w:val="24"/>
          <w:szCs w:val="24"/>
          <w:shd w:val="clear" w:color="auto" w:fill="FFFFFF"/>
        </w:rPr>
      </w:pPr>
      <w:r w:rsidRPr="00DF7B26">
        <w:rPr>
          <w:rFonts w:ascii="Times New Roman" w:eastAsia="Times New Roman" w:hAnsi="Times New Roman" w:cs="Times New Roman"/>
          <w:b/>
          <w:bCs/>
          <w:sz w:val="24"/>
          <w:szCs w:val="24"/>
          <w:lang w:eastAsia="lt-LT"/>
        </w:rPr>
        <w:lastRenderedPageBreak/>
        <w:t>4</w:t>
      </w:r>
      <w:r w:rsidR="00E710F7">
        <w:rPr>
          <w:rFonts w:ascii="Times New Roman" w:eastAsia="Times New Roman" w:hAnsi="Times New Roman" w:cs="Times New Roman"/>
          <w:b/>
          <w:bCs/>
          <w:sz w:val="24"/>
          <w:szCs w:val="24"/>
          <w:lang w:eastAsia="lt-LT"/>
        </w:rPr>
        <w:t>8</w:t>
      </w:r>
      <w:r w:rsidRPr="00DF7B26">
        <w:rPr>
          <w:rFonts w:ascii="Times New Roman" w:eastAsia="Times New Roman" w:hAnsi="Times New Roman" w:cs="Times New Roman"/>
          <w:b/>
          <w:bCs/>
          <w:sz w:val="24"/>
          <w:szCs w:val="24"/>
          <w:lang w:eastAsia="lt-LT"/>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Dėl biudžetinės įstaigos Gargždų sporto mokyklos reorganizavimo, biudžetinės įstaigos Gargždų sporto mokyklos reorganizavimo, prijungiant ją prie biudžetinės įstaigos Klaipėdos rajono savivaldybės biudžetinės įstaigos sporto centro, sąlygų aprašo ir Klaipėdos rajono savivaldybės biudžetinės įstaigos sporto centro nuostatų patvirtinimo. Pranešėja L. Kaveckienė.</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D240C2">
              <w:rPr>
                <w:rFonts w:ascii="Times New Roman" w:hAnsi="Times New Roman" w:cs="Times New Roman"/>
                <w:sz w:val="24"/>
                <w:szCs w:val="24"/>
              </w:rPr>
              <w:t>5</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1745E2">
              <w:rPr>
                <w:rFonts w:ascii="Times New Roman" w:hAnsi="Times New Roman" w:cs="Times New Roman"/>
                <w:b/>
                <w:bCs/>
                <w:color w:val="000000"/>
                <w:sz w:val="24"/>
                <w:szCs w:val="24"/>
                <w:shd w:val="clear" w:color="auto" w:fill="FFFFFF"/>
              </w:rPr>
              <w:t>SU PAKEITIMU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E91E4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rvydas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atkus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iktoras </w:t>
      </w:r>
      <w:proofErr w:type="spellStart"/>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ura</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Pr="00542F20"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p>
    <w:p w:rsidR="006B0063" w:rsidRPr="00DF7B26" w:rsidRDefault="006B0063"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7A5B14" w:rsidRDefault="007A5B14" w:rsidP="00354F8D">
      <w:pPr>
        <w:spacing w:after="0"/>
        <w:ind w:firstLine="1134"/>
        <w:jc w:val="both"/>
        <w:rPr>
          <w:rFonts w:ascii="Times New Roman" w:eastAsia="Times New Roman" w:hAnsi="Times New Roman" w:cs="Times New Roman"/>
          <w:b/>
          <w:bCs/>
          <w:sz w:val="24"/>
          <w:szCs w:val="24"/>
          <w:lang w:eastAsia="lt-LT"/>
        </w:rPr>
      </w:pPr>
    </w:p>
    <w:p w:rsidR="00354F8D" w:rsidRDefault="00E710F7" w:rsidP="00354F8D">
      <w:pPr>
        <w:spacing w:after="0"/>
        <w:ind w:firstLine="1134"/>
        <w:jc w:val="both"/>
        <w:rPr>
          <w:rFonts w:ascii="Times New Roman" w:hAnsi="Times New Roman" w:cs="Times New Roman"/>
          <w:b/>
          <w:bCs/>
          <w:color w:val="000000"/>
          <w:sz w:val="24"/>
          <w:szCs w:val="24"/>
          <w:shd w:val="clear" w:color="auto" w:fill="FFFFFF"/>
        </w:rPr>
      </w:pPr>
      <w:r>
        <w:rPr>
          <w:rFonts w:ascii="Times New Roman" w:eastAsia="Times New Roman" w:hAnsi="Times New Roman" w:cs="Times New Roman"/>
          <w:b/>
          <w:bCs/>
          <w:sz w:val="24"/>
          <w:szCs w:val="24"/>
          <w:lang w:eastAsia="lt-LT"/>
        </w:rPr>
        <w:lastRenderedPageBreak/>
        <w:t>49</w:t>
      </w:r>
      <w:r w:rsidR="00354F8D" w:rsidRPr="00DF7B26">
        <w:rPr>
          <w:rFonts w:ascii="Times New Roman" w:eastAsia="Times New Roman" w:hAnsi="Times New Roman" w:cs="Times New Roman"/>
          <w:b/>
          <w:bCs/>
          <w:sz w:val="24"/>
          <w:szCs w:val="24"/>
          <w:lang w:eastAsia="lt-LT"/>
        </w:rPr>
        <w:t>.</w:t>
      </w:r>
      <w:r w:rsidR="00354F8D" w:rsidRPr="00DF7B26">
        <w:rPr>
          <w:rFonts w:ascii="Helvetica" w:hAnsi="Helvetica" w:cs="Helvetica"/>
          <w:b/>
          <w:bCs/>
          <w:color w:val="000000"/>
          <w:sz w:val="18"/>
          <w:szCs w:val="18"/>
          <w:shd w:val="clear" w:color="auto" w:fill="FFFFFF"/>
        </w:rPr>
        <w:t xml:space="preserve"> </w:t>
      </w:r>
      <w:r w:rsidR="00354F8D" w:rsidRPr="00DF7B26">
        <w:rPr>
          <w:rFonts w:ascii="Times New Roman" w:hAnsi="Times New Roman" w:cs="Times New Roman"/>
          <w:b/>
          <w:bCs/>
          <w:color w:val="000000"/>
          <w:sz w:val="24"/>
          <w:szCs w:val="24"/>
          <w:shd w:val="clear" w:color="auto" w:fill="FFFFFF"/>
        </w:rPr>
        <w:t xml:space="preserve">Dėl Klaipėdos rajono savivaldybės tarybos 2018 m. gruodžio 20 d. sprendimo Nr. T11-520 „Dėl Klaipėdos rajono savivaldybės biudžetinės įstaigos sporto centro didžiausio leistino pareigybių skaičiaus nustatymo“ pakeitimo. </w:t>
      </w:r>
    </w:p>
    <w:p w:rsidR="007A5B14" w:rsidRDefault="007A5B14" w:rsidP="00354F8D">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976"/>
      </w:tblGrid>
      <w:tr w:rsidR="00E06398" w:rsidTr="007A5B14">
        <w:trPr>
          <w:trHeight w:val="317"/>
        </w:trPr>
        <w:tc>
          <w:tcPr>
            <w:tcW w:w="6232" w:type="dxa"/>
            <w:gridSpan w:val="3"/>
          </w:tcPr>
          <w:p w:rsidR="00E06398" w:rsidRDefault="00E06398" w:rsidP="00E710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398" w:rsidTr="007A5B14">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998"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w:t>
            </w:r>
            <w:r w:rsidR="007A5B14">
              <w:rPr>
                <w:rFonts w:ascii="Times New Roman" w:hAnsi="Times New Roman" w:cs="Times New Roman"/>
                <w:sz w:val="24"/>
                <w:szCs w:val="24"/>
              </w:rPr>
              <w:t>3</w:t>
            </w:r>
          </w:p>
        </w:tc>
      </w:tr>
      <w:tr w:rsidR="00E06398" w:rsidTr="007A5B14">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UŽ</w:t>
            </w:r>
          </w:p>
        </w:tc>
        <w:tc>
          <w:tcPr>
            <w:tcW w:w="2998"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2</w:t>
            </w:r>
            <w:r w:rsidR="007A5B14">
              <w:rPr>
                <w:rFonts w:ascii="Times New Roman" w:hAnsi="Times New Roman" w:cs="Times New Roman"/>
                <w:sz w:val="24"/>
                <w:szCs w:val="24"/>
              </w:rPr>
              <w:t>2</w:t>
            </w:r>
          </w:p>
        </w:tc>
      </w:tr>
      <w:tr w:rsidR="00E06398" w:rsidTr="007A5B14">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998"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7A5B14">
        <w:trPr>
          <w:trHeight w:val="214"/>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998" w:type="dxa"/>
            <w:gridSpan w:val="2"/>
          </w:tcPr>
          <w:p w:rsidR="00E06398" w:rsidRDefault="007A5B14" w:rsidP="00E710F7">
            <w:pPr>
              <w:jc w:val="center"/>
              <w:rPr>
                <w:rFonts w:ascii="Times New Roman" w:hAnsi="Times New Roman" w:cs="Times New Roman"/>
                <w:sz w:val="24"/>
                <w:szCs w:val="24"/>
              </w:rPr>
            </w:pPr>
            <w:r>
              <w:rPr>
                <w:rFonts w:ascii="Times New Roman" w:hAnsi="Times New Roman" w:cs="Times New Roman"/>
                <w:sz w:val="24"/>
                <w:szCs w:val="24"/>
              </w:rPr>
              <w:t>1</w:t>
            </w:r>
          </w:p>
        </w:tc>
      </w:tr>
      <w:tr w:rsidR="00E06398" w:rsidTr="007A5B14">
        <w:trPr>
          <w:trHeight w:val="205"/>
        </w:trPr>
        <w:tc>
          <w:tcPr>
            <w:tcW w:w="3234" w:type="dxa"/>
          </w:tcPr>
          <w:p w:rsidR="00E06398" w:rsidRDefault="00E06398" w:rsidP="00E710F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998" w:type="dxa"/>
            <w:gridSpan w:val="2"/>
          </w:tcPr>
          <w:p w:rsidR="00E06398" w:rsidRDefault="00E06398" w:rsidP="00E710F7">
            <w:pPr>
              <w:jc w:val="center"/>
              <w:rPr>
                <w:rFonts w:ascii="Times New Roman" w:hAnsi="Times New Roman" w:cs="Times New Roman"/>
                <w:sz w:val="24"/>
                <w:szCs w:val="24"/>
              </w:rPr>
            </w:pPr>
            <w:r>
              <w:rPr>
                <w:rFonts w:ascii="Times New Roman" w:hAnsi="Times New Roman" w:cs="Times New Roman"/>
                <w:sz w:val="24"/>
                <w:szCs w:val="24"/>
              </w:rPr>
              <w:t>0</w:t>
            </w:r>
          </w:p>
        </w:tc>
      </w:tr>
      <w:tr w:rsidR="00E06398" w:rsidTr="007A5B14">
        <w:trPr>
          <w:trHeight w:val="1086"/>
        </w:trPr>
        <w:tc>
          <w:tcPr>
            <w:tcW w:w="3256" w:type="dxa"/>
            <w:gridSpan w:val="2"/>
          </w:tcPr>
          <w:p w:rsidR="00E06398" w:rsidRPr="00710604" w:rsidRDefault="00E06398" w:rsidP="00E710F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976" w:type="dxa"/>
          </w:tcPr>
          <w:p w:rsidR="00E06398" w:rsidRPr="007A5B14" w:rsidRDefault="007A5B14" w:rsidP="007A5B14">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PRITARTA SU PAKEITIMU IR PROTOKOLINIU SPRENDIMU</w:t>
            </w:r>
          </w:p>
        </w:tc>
      </w:tr>
    </w:tbl>
    <w:p w:rsidR="00E06398" w:rsidRDefault="00E06398" w:rsidP="009F5193">
      <w:pPr>
        <w:autoSpaceDE w:val="0"/>
        <w:autoSpaceDN w:val="0"/>
        <w:adjustRightInd w:val="0"/>
        <w:spacing w:after="0" w:line="240" w:lineRule="auto"/>
        <w:rPr>
          <w:rFonts w:ascii="Times New Roman" w:hAnsi="Times New Roman" w:cs="Times New Roman"/>
          <w:sz w:val="24"/>
          <w:szCs w:val="24"/>
        </w:rPr>
      </w:pPr>
    </w:p>
    <w:p w:rsidR="009F5193" w:rsidRDefault="009F5193" w:rsidP="009F5193">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7A5B14" w:rsidRPr="00630146" w:rsidRDefault="007A5B14" w:rsidP="009F5193">
      <w:pPr>
        <w:shd w:val="clear" w:color="auto" w:fill="FFFFFF"/>
        <w:spacing w:after="0" w:line="240" w:lineRule="auto"/>
        <w:rPr>
          <w:rFonts w:ascii="Times New Roman" w:eastAsia="Times New Roman" w:hAnsi="Times New Roman" w:cs="Times New Roman"/>
          <w:b/>
          <w:sz w:val="24"/>
          <w:szCs w:val="24"/>
          <w:lang w:eastAsia="lt-LT"/>
        </w:rPr>
      </w:pP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E91E47"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7A5B14">
        <w:rPr>
          <w:rFonts w:ascii="Times New Roman" w:eastAsia="Times New Roman" w:hAnsi="Times New Roman" w:cs="Times New Roman"/>
          <w:bCs/>
          <w:sz w:val="24"/>
          <w:szCs w:val="24"/>
          <w:lang w:eastAsia="lt-LT"/>
        </w:rPr>
        <w:tab/>
      </w:r>
      <w:r w:rsidR="009F5193">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033BD3" w:rsidRDefault="009F5193" w:rsidP="009F5193">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sidR="007A5B14">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sidR="007A5B14">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F5193" w:rsidRPr="00613AD2" w:rsidRDefault="009F5193" w:rsidP="009F51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–SUSILAIKĖ</w:t>
      </w:r>
    </w:p>
    <w:p w:rsidR="009F5193" w:rsidRPr="00613AD2" w:rsidRDefault="009F5193" w:rsidP="009F5193">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sidR="007A5B14">
        <w:rPr>
          <w:rFonts w:ascii="Times New Roman" w:eastAsia="Times New Roman" w:hAnsi="Times New Roman" w:cs="Times New Roman"/>
          <w:bCs/>
          <w:sz w:val="24"/>
          <w:szCs w:val="24"/>
          <w:shd w:val="clear" w:color="auto" w:fill="FFFFFF"/>
        </w:rPr>
        <w:tab/>
      </w:r>
      <w:r w:rsidR="007A5B14">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sidR="007A5B14">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F5193" w:rsidRPr="00613AD2" w:rsidRDefault="009F5193" w:rsidP="009F5193">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Default="009F5193" w:rsidP="009F5193">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sidR="007A5B14">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–UŽ</w:t>
      </w:r>
    </w:p>
    <w:p w:rsidR="009F5193" w:rsidRDefault="009F5193" w:rsidP="009F5193">
      <w:pPr>
        <w:spacing w:after="0"/>
        <w:jc w:val="both"/>
        <w:rPr>
          <w:rFonts w:ascii="Times New Roman" w:eastAsia="Times New Roman" w:hAnsi="Times New Roman" w:cs="Times New Roman"/>
          <w:bCs/>
          <w:sz w:val="24"/>
          <w:szCs w:val="24"/>
          <w:lang w:eastAsia="lt-LT"/>
        </w:rPr>
      </w:pPr>
    </w:p>
    <w:p w:rsidR="006B0063" w:rsidRPr="00DF7B26" w:rsidRDefault="006B0063" w:rsidP="00844459">
      <w:pPr>
        <w:spacing w:after="0"/>
        <w:jc w:val="both"/>
        <w:rPr>
          <w:rFonts w:ascii="Times New Roman" w:eastAsia="Times New Roman" w:hAnsi="Times New Roman" w:cs="Times New Roman"/>
          <w:b/>
          <w:bCs/>
          <w:sz w:val="24"/>
          <w:szCs w:val="24"/>
          <w:lang w:eastAsia="lt-LT"/>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7A5B14" w:rsidRDefault="007A5B14" w:rsidP="00354F8D">
      <w:pPr>
        <w:spacing w:after="0" w:line="240" w:lineRule="auto"/>
        <w:ind w:firstLine="1134"/>
        <w:jc w:val="both"/>
        <w:rPr>
          <w:rFonts w:ascii="Times New Roman" w:hAnsi="Times New Roman" w:cs="Times New Roman"/>
          <w:b/>
          <w:bCs/>
          <w:sz w:val="24"/>
          <w:szCs w:val="24"/>
          <w:lang w:val="en-US"/>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sz w:val="24"/>
          <w:szCs w:val="24"/>
          <w:lang w:val="en-US"/>
        </w:rPr>
        <w:lastRenderedPageBreak/>
        <w:t>5</w:t>
      </w:r>
      <w:r w:rsidR="00E710F7">
        <w:rPr>
          <w:rFonts w:ascii="Times New Roman" w:hAnsi="Times New Roman" w:cs="Times New Roman"/>
          <w:b/>
          <w:bCs/>
          <w:sz w:val="24"/>
          <w:szCs w:val="24"/>
          <w:lang w:val="en-US"/>
        </w:rPr>
        <w:t>0</w:t>
      </w:r>
      <w:r w:rsidRPr="00DF7B26">
        <w:rPr>
          <w:rFonts w:ascii="Times New Roman" w:hAnsi="Times New Roman" w:cs="Times New Roman"/>
          <w:b/>
          <w:bCs/>
          <w:sz w:val="24"/>
          <w:szCs w:val="24"/>
          <w:lang w:val="en-US"/>
        </w:rPr>
        <w:t>.</w:t>
      </w:r>
      <w:r w:rsidRPr="00DF7B26">
        <w:rPr>
          <w:rFonts w:ascii="Helvetica" w:hAnsi="Helvetica" w:cs="Helvetica"/>
          <w:b/>
          <w:bCs/>
          <w:color w:val="000000"/>
          <w:sz w:val="18"/>
          <w:szCs w:val="18"/>
          <w:shd w:val="clear" w:color="auto" w:fill="FFFFFF"/>
          <w:lang w:val="en-US"/>
        </w:rPr>
        <w:t xml:space="preserve"> </w:t>
      </w:r>
      <w:r w:rsidRPr="00DF7B26">
        <w:rPr>
          <w:rFonts w:ascii="Times New Roman" w:hAnsi="Times New Roman" w:cs="Times New Roman"/>
          <w:b/>
          <w:bCs/>
          <w:color w:val="000000"/>
          <w:sz w:val="24"/>
          <w:szCs w:val="24"/>
          <w:shd w:val="clear" w:color="auto" w:fill="FFFFFF"/>
        </w:rPr>
        <w:t xml:space="preserve">Dėl Klaipėdos rajono savivaldybės tarybos 2015 m. rugsėjo 24 d. sprendimo Nr. T11-308 „Dėl Klaipėdos rajono savivaldybės lankytinų vietų pavadinimų tvirtinimo komisijos nuostatų tvirtinimo“ pakeitimo. </w:t>
      </w:r>
    </w:p>
    <w:p w:rsidR="001425F7" w:rsidRDefault="001425F7" w:rsidP="001425F7">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1425F7" w:rsidTr="001425F7">
        <w:trPr>
          <w:trHeight w:val="317"/>
        </w:trPr>
        <w:tc>
          <w:tcPr>
            <w:tcW w:w="5103" w:type="dxa"/>
            <w:gridSpan w:val="2"/>
          </w:tcPr>
          <w:p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rsidTr="001425F7">
        <w:trPr>
          <w:trHeight w:val="214"/>
        </w:trPr>
        <w:tc>
          <w:tcPr>
            <w:tcW w:w="3402" w:type="dxa"/>
          </w:tcPr>
          <w:p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D240C2">
              <w:rPr>
                <w:rFonts w:ascii="Times New Roman" w:hAnsi="Times New Roman" w:cs="Times New Roman"/>
                <w:sz w:val="24"/>
                <w:szCs w:val="24"/>
              </w:rPr>
              <w:t>4</w:t>
            </w:r>
          </w:p>
        </w:tc>
      </w:tr>
      <w:tr w:rsidR="001425F7" w:rsidRPr="007A5B14" w:rsidTr="001425F7">
        <w:tc>
          <w:tcPr>
            <w:tcW w:w="5103" w:type="dxa"/>
            <w:gridSpan w:val="2"/>
          </w:tcPr>
          <w:p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Default="001425F7"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1425F7" w:rsidRPr="00613AD2" w:rsidRDefault="00E91E4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1425F7">
        <w:rPr>
          <w:rFonts w:ascii="Times New Roman" w:eastAsia="Times New Roman" w:hAnsi="Times New Roman" w:cs="Times New Roman"/>
          <w:bCs/>
          <w:sz w:val="24"/>
          <w:szCs w:val="24"/>
          <w:lang w:eastAsia="lt-LT"/>
        </w:rPr>
        <w:tab/>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1425F7" w:rsidRPr="00033BD3"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1425F7" w:rsidRPr="00613AD2" w:rsidRDefault="001425F7" w:rsidP="001425F7">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1425F7" w:rsidRPr="00613AD2" w:rsidRDefault="001425F7" w:rsidP="001425F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1425F7" w:rsidRPr="00613AD2"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1425F7" w:rsidRDefault="001425F7" w:rsidP="001425F7">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5</w:t>
      </w:r>
      <w:r w:rsidR="00E710F7">
        <w:rPr>
          <w:rFonts w:ascii="Times New Roman" w:hAnsi="Times New Roman" w:cs="Times New Roman"/>
          <w:b/>
          <w:bCs/>
          <w:color w:val="000000"/>
          <w:sz w:val="24"/>
          <w:szCs w:val="24"/>
          <w:shd w:val="clear" w:color="auto" w:fill="FFFFFF"/>
        </w:rPr>
        <w:t>1</w:t>
      </w:r>
      <w:r w:rsidRPr="00DF7B26">
        <w:rPr>
          <w:rFonts w:ascii="Times New Roman" w:hAnsi="Times New Roman" w:cs="Times New Roman"/>
          <w:b/>
          <w:bCs/>
          <w:color w:val="000000"/>
          <w:sz w:val="24"/>
          <w:szCs w:val="24"/>
          <w:shd w:val="clear" w:color="auto" w:fill="FFFFFF"/>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pritarimo teikti projekto „Kelių ir gatvių apšvietimo sistemos infrastruktūros modernizavimas Klaipėdos rajone“ paraišką. </w:t>
      </w:r>
    </w:p>
    <w:p w:rsidR="009B2CEC" w:rsidRDefault="009B2CEC" w:rsidP="009B2CEC">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9B2CEC" w:rsidTr="00885E9D">
        <w:trPr>
          <w:trHeight w:val="317"/>
        </w:trPr>
        <w:tc>
          <w:tcPr>
            <w:tcW w:w="5103" w:type="dxa"/>
            <w:gridSpan w:val="2"/>
          </w:tcPr>
          <w:p w:rsidR="009B2CEC" w:rsidRDefault="009B2CEC" w:rsidP="00885E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B2CEC" w:rsidTr="00885E9D">
        <w:trPr>
          <w:trHeight w:val="214"/>
        </w:trPr>
        <w:tc>
          <w:tcPr>
            <w:tcW w:w="3402" w:type="dxa"/>
          </w:tcPr>
          <w:p w:rsidR="009B2CEC" w:rsidRDefault="009B2CEC" w:rsidP="00885E9D">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9B2CEC" w:rsidRDefault="009B2CEC" w:rsidP="00885E9D">
            <w:pPr>
              <w:jc w:val="center"/>
              <w:rPr>
                <w:rFonts w:ascii="Times New Roman" w:hAnsi="Times New Roman" w:cs="Times New Roman"/>
                <w:sz w:val="24"/>
                <w:szCs w:val="24"/>
              </w:rPr>
            </w:pPr>
            <w:r>
              <w:rPr>
                <w:rFonts w:ascii="Times New Roman" w:hAnsi="Times New Roman" w:cs="Times New Roman"/>
                <w:sz w:val="24"/>
                <w:szCs w:val="24"/>
              </w:rPr>
              <w:t>2</w:t>
            </w:r>
            <w:r w:rsidR="00D240C2">
              <w:rPr>
                <w:rFonts w:ascii="Times New Roman" w:hAnsi="Times New Roman" w:cs="Times New Roman"/>
                <w:sz w:val="24"/>
                <w:szCs w:val="24"/>
              </w:rPr>
              <w:t>4</w:t>
            </w:r>
          </w:p>
        </w:tc>
      </w:tr>
      <w:tr w:rsidR="009B2CEC" w:rsidRPr="007A5B14" w:rsidTr="00885E9D">
        <w:tc>
          <w:tcPr>
            <w:tcW w:w="5103" w:type="dxa"/>
            <w:gridSpan w:val="2"/>
          </w:tcPr>
          <w:p w:rsidR="009B2CEC" w:rsidRPr="007A5B14" w:rsidRDefault="009B2CEC" w:rsidP="00885E9D">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Default="009B2CEC" w:rsidP="009B2CE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9B2CEC" w:rsidRPr="00613AD2" w:rsidRDefault="00E91E47"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9B2CEC">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9B2CEC" w:rsidRPr="00033BD3"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9B2CEC" w:rsidRPr="00613AD2"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9B2CEC"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844459" w:rsidRDefault="0084445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Pr="00DF7B26"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5</w:t>
      </w:r>
      <w:r w:rsidR="00E710F7">
        <w:rPr>
          <w:rFonts w:ascii="Times New Roman" w:hAnsi="Times New Roman" w:cs="Times New Roman"/>
          <w:b/>
          <w:bCs/>
          <w:color w:val="000000"/>
          <w:sz w:val="24"/>
          <w:szCs w:val="24"/>
          <w:shd w:val="clear" w:color="auto" w:fill="FFFFFF"/>
        </w:rPr>
        <w:t>2</w:t>
      </w:r>
      <w:r w:rsidRPr="00DF7B26">
        <w:rPr>
          <w:rFonts w:ascii="Times New Roman" w:hAnsi="Times New Roman" w:cs="Times New Roman"/>
          <w:b/>
          <w:bCs/>
          <w:color w:val="000000"/>
          <w:sz w:val="24"/>
          <w:szCs w:val="24"/>
          <w:shd w:val="clear" w:color="auto" w:fill="FFFFFF"/>
        </w:rPr>
        <w:t>.</w:t>
      </w:r>
      <w:r w:rsidRPr="00DF7B26">
        <w:rPr>
          <w:rFonts w:ascii="Times New Roman" w:hAnsi="Times New Roman" w:cs="Times New Roman"/>
          <w:b/>
          <w:bCs/>
          <w:sz w:val="24"/>
          <w:szCs w:val="24"/>
        </w:rPr>
        <w:t xml:space="preserve"> </w:t>
      </w:r>
      <w:r w:rsidRPr="00DF7B26">
        <w:rPr>
          <w:rFonts w:ascii="Times New Roman" w:hAnsi="Times New Roman" w:cs="Times New Roman"/>
          <w:b/>
          <w:bCs/>
          <w:color w:val="000000"/>
          <w:sz w:val="24"/>
          <w:szCs w:val="24"/>
          <w:shd w:val="clear" w:color="auto" w:fill="FFFFFF"/>
        </w:rPr>
        <w:t>Dėl sutikimo perimti Savivaldybės nuosavybėn Nacionalinės švietimo agentūros perduodamą valstybės turtą.</w:t>
      </w:r>
    </w:p>
    <w:p w:rsidR="009B2CEC" w:rsidRDefault="009B2CEC" w:rsidP="009B2CEC">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9B2CEC" w:rsidTr="00885E9D">
        <w:trPr>
          <w:trHeight w:val="317"/>
        </w:trPr>
        <w:tc>
          <w:tcPr>
            <w:tcW w:w="5103" w:type="dxa"/>
            <w:gridSpan w:val="2"/>
          </w:tcPr>
          <w:p w:rsidR="009B2CEC" w:rsidRDefault="009B2CEC" w:rsidP="00885E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B2CEC" w:rsidTr="00885E9D">
        <w:trPr>
          <w:trHeight w:val="214"/>
        </w:trPr>
        <w:tc>
          <w:tcPr>
            <w:tcW w:w="3402" w:type="dxa"/>
          </w:tcPr>
          <w:p w:rsidR="009B2CEC" w:rsidRDefault="009B2CEC" w:rsidP="00885E9D">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9B2CEC" w:rsidRDefault="009B2CEC" w:rsidP="00885E9D">
            <w:pPr>
              <w:jc w:val="center"/>
              <w:rPr>
                <w:rFonts w:ascii="Times New Roman" w:hAnsi="Times New Roman" w:cs="Times New Roman"/>
                <w:sz w:val="24"/>
                <w:szCs w:val="24"/>
              </w:rPr>
            </w:pPr>
            <w:r>
              <w:rPr>
                <w:rFonts w:ascii="Times New Roman" w:hAnsi="Times New Roman" w:cs="Times New Roman"/>
                <w:sz w:val="24"/>
                <w:szCs w:val="24"/>
              </w:rPr>
              <w:t>2</w:t>
            </w:r>
            <w:r w:rsidR="00D240C2">
              <w:rPr>
                <w:rFonts w:ascii="Times New Roman" w:hAnsi="Times New Roman" w:cs="Times New Roman"/>
                <w:sz w:val="24"/>
                <w:szCs w:val="24"/>
              </w:rPr>
              <w:t>4</w:t>
            </w:r>
          </w:p>
        </w:tc>
      </w:tr>
      <w:tr w:rsidR="009B2CEC" w:rsidRPr="007A5B14" w:rsidTr="00885E9D">
        <w:tc>
          <w:tcPr>
            <w:tcW w:w="5103" w:type="dxa"/>
            <w:gridSpan w:val="2"/>
          </w:tcPr>
          <w:p w:rsidR="009B2CEC" w:rsidRPr="007A5B14" w:rsidRDefault="009B2CEC" w:rsidP="00885E9D">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Default="009B2CEC" w:rsidP="009B2CE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9B2CEC" w:rsidRPr="00613AD2" w:rsidRDefault="00E91E47"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9B2CEC">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9B2CEC" w:rsidRPr="00033BD3"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9B2CEC" w:rsidRPr="00613AD2"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9B2CEC"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5</w:t>
      </w:r>
      <w:r w:rsidR="00E710F7">
        <w:rPr>
          <w:rFonts w:ascii="Times New Roman" w:hAnsi="Times New Roman" w:cs="Times New Roman"/>
          <w:b/>
          <w:bCs/>
          <w:color w:val="000000"/>
          <w:sz w:val="24"/>
          <w:szCs w:val="24"/>
          <w:shd w:val="clear" w:color="auto" w:fill="FFFFFF"/>
        </w:rPr>
        <w:t>3</w:t>
      </w:r>
      <w:r w:rsidRPr="00DF7B26">
        <w:rPr>
          <w:rFonts w:ascii="Times New Roman" w:hAnsi="Times New Roman" w:cs="Times New Roman"/>
          <w:b/>
          <w:bCs/>
          <w:color w:val="000000"/>
          <w:sz w:val="24"/>
          <w:szCs w:val="24"/>
          <w:shd w:val="clear" w:color="auto" w:fill="FFFFFF"/>
        </w:rPr>
        <w:t>.</w:t>
      </w:r>
      <w:r w:rsidRPr="00DF7B26">
        <w:rPr>
          <w:rFonts w:ascii="Helvetica" w:hAnsi="Helvetica" w:cs="Helvetica"/>
          <w:b/>
          <w:bCs/>
          <w:color w:val="000000"/>
          <w:sz w:val="18"/>
          <w:szCs w:val="18"/>
          <w:shd w:val="clear" w:color="auto" w:fill="FFFFFF"/>
        </w:rPr>
        <w:t xml:space="preserve"> </w:t>
      </w:r>
      <w:r w:rsidRPr="00DF7B26">
        <w:rPr>
          <w:rFonts w:ascii="Times New Roman" w:hAnsi="Times New Roman" w:cs="Times New Roman"/>
          <w:b/>
          <w:bCs/>
          <w:color w:val="000000"/>
          <w:sz w:val="24"/>
          <w:szCs w:val="24"/>
          <w:shd w:val="clear" w:color="auto" w:fill="FFFFFF"/>
        </w:rPr>
        <w:t xml:space="preserve">Dėl atleidimo nuo vietinės rinkliavos mokėjimo už leidimo prekiauti ar teikti paslaugas Klaipėdos rajono savivaldybės tarybos nustatytose viešosiose vietose išdavimą. Pranešėja D. Dilytė. </w:t>
      </w:r>
    </w:p>
    <w:p w:rsidR="009B2CEC" w:rsidRDefault="009B2CEC" w:rsidP="009B2CEC">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1701"/>
      </w:tblGrid>
      <w:tr w:rsidR="009B2CEC" w:rsidTr="00885E9D">
        <w:trPr>
          <w:trHeight w:val="317"/>
        </w:trPr>
        <w:tc>
          <w:tcPr>
            <w:tcW w:w="5103" w:type="dxa"/>
            <w:gridSpan w:val="2"/>
          </w:tcPr>
          <w:p w:rsidR="009B2CEC" w:rsidRDefault="009B2CEC" w:rsidP="00885E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B2CEC" w:rsidTr="00885E9D">
        <w:trPr>
          <w:trHeight w:val="214"/>
        </w:trPr>
        <w:tc>
          <w:tcPr>
            <w:tcW w:w="3402" w:type="dxa"/>
          </w:tcPr>
          <w:p w:rsidR="009B2CEC" w:rsidRDefault="009B2CEC" w:rsidP="00885E9D">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1701" w:type="dxa"/>
          </w:tcPr>
          <w:p w:rsidR="009B2CEC" w:rsidRDefault="009B2CEC" w:rsidP="00885E9D">
            <w:pPr>
              <w:jc w:val="center"/>
              <w:rPr>
                <w:rFonts w:ascii="Times New Roman" w:hAnsi="Times New Roman" w:cs="Times New Roman"/>
                <w:sz w:val="24"/>
                <w:szCs w:val="24"/>
              </w:rPr>
            </w:pPr>
            <w:r>
              <w:rPr>
                <w:rFonts w:ascii="Times New Roman" w:hAnsi="Times New Roman" w:cs="Times New Roman"/>
                <w:sz w:val="24"/>
                <w:szCs w:val="24"/>
              </w:rPr>
              <w:t>2</w:t>
            </w:r>
            <w:r w:rsidR="00D240C2">
              <w:rPr>
                <w:rFonts w:ascii="Times New Roman" w:hAnsi="Times New Roman" w:cs="Times New Roman"/>
                <w:sz w:val="24"/>
                <w:szCs w:val="24"/>
              </w:rPr>
              <w:t>4</w:t>
            </w:r>
          </w:p>
        </w:tc>
      </w:tr>
      <w:tr w:rsidR="009B2CEC" w:rsidRPr="007A5B14" w:rsidTr="00885E9D">
        <w:tc>
          <w:tcPr>
            <w:tcW w:w="5103" w:type="dxa"/>
            <w:gridSpan w:val="2"/>
          </w:tcPr>
          <w:p w:rsidR="009B2CEC" w:rsidRPr="007A5B14" w:rsidRDefault="009B2CEC" w:rsidP="00885E9D">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Default="009B2CEC" w:rsidP="009B2CE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Vardinis balsavimas:</w:t>
      </w:r>
    </w:p>
    <w:p w:rsidR="009B2CEC" w:rsidRDefault="009B2CEC" w:rsidP="009B2CEC">
      <w:pPr>
        <w:spacing w:after="0" w:line="240" w:lineRule="auto"/>
        <w:ind w:firstLine="1134"/>
        <w:jc w:val="both"/>
        <w:rPr>
          <w:rFonts w:ascii="Times New Roman" w:hAnsi="Times New Roman" w:cs="Times New Roman"/>
          <w:color w:val="000000"/>
          <w:sz w:val="24"/>
          <w:szCs w:val="24"/>
          <w:shd w:val="clear" w:color="auto" w:fill="FFFFFF"/>
        </w:rPr>
      </w:pP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lbert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lb</w:t>
      </w:r>
      <w:r w:rsidR="00CC7E32">
        <w:rPr>
          <w:rFonts w:ascii="Times New Roman" w:eastAsia="Times New Roman" w:hAnsi="Times New Roman" w:cs="Times New Roman"/>
          <w:bCs/>
          <w:sz w:val="24"/>
          <w:szCs w:val="24"/>
          <w:lang w:eastAsia="lt-LT"/>
        </w:rPr>
        <w:t>e</w:t>
      </w:r>
      <w:r w:rsidRPr="00D67259">
        <w:rPr>
          <w:rFonts w:ascii="Times New Roman" w:eastAsia="Times New Roman" w:hAnsi="Times New Roman" w:cs="Times New Roman"/>
          <w:bCs/>
          <w:sz w:val="24"/>
          <w:szCs w:val="24"/>
          <w:lang w:eastAsia="lt-LT"/>
        </w:rPr>
        <w:t>rtjan</w:t>
      </w:r>
      <w:r>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domaitis</w:t>
      </w:r>
      <w:r>
        <w:rPr>
          <w:rFonts w:ascii="Times New Roman" w:eastAsia="Times New Roman" w:hAnsi="Times New Roman" w:cs="Times New Roman"/>
          <w:bCs/>
          <w:sz w:val="24"/>
          <w:szCs w:val="24"/>
          <w:lang w:eastAsia="lt-LT"/>
        </w:rPr>
        <w:tab/>
        <w:t>–UŽ</w:t>
      </w:r>
    </w:p>
    <w:p w:rsidR="009B2CEC" w:rsidRPr="00613AD2" w:rsidRDefault="00E91E47"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udro</w:t>
      </w:r>
      <w:r>
        <w:rPr>
          <w:rFonts w:ascii="Times New Roman" w:eastAsia="Times New Roman" w:hAnsi="Times New Roman" w:cs="Times New Roman"/>
          <w:bCs/>
          <w:sz w:val="24"/>
          <w:szCs w:val="24"/>
          <w:lang w:eastAsia="lt-LT"/>
        </w:rPr>
        <w:t>nė</w:t>
      </w:r>
      <w:r w:rsidRPr="00D6725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alnionienė</w:t>
      </w:r>
      <w:r w:rsidR="009B2CEC">
        <w:rPr>
          <w:rFonts w:ascii="Times New Roman" w:eastAsia="Times New Roman" w:hAnsi="Times New Roman" w:cs="Times New Roman"/>
          <w:bCs/>
          <w:sz w:val="24"/>
          <w:szCs w:val="24"/>
          <w:lang w:eastAsia="lt-LT"/>
        </w:rPr>
        <w:tab/>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Č</w:t>
      </w:r>
      <w:r w:rsidRPr="00D67259">
        <w:rPr>
          <w:rFonts w:ascii="Times New Roman" w:eastAsia="Times New Roman" w:hAnsi="Times New Roman" w:cs="Times New Roman"/>
          <w:bCs/>
          <w:sz w:val="24"/>
          <w:szCs w:val="24"/>
          <w:lang w:eastAsia="lt-LT"/>
        </w:rPr>
        <w:t xml:space="preserve">eslovas </w:t>
      </w: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anevičius</w:t>
      </w:r>
      <w:r>
        <w:rPr>
          <w:rFonts w:ascii="Times New Roman" w:eastAsia="Times New Roman" w:hAnsi="Times New Roman" w:cs="Times New Roman"/>
          <w:bCs/>
          <w:sz w:val="24"/>
          <w:szCs w:val="24"/>
          <w:lang w:eastAsia="lt-LT"/>
        </w:rPr>
        <w:tab/>
        <w:t>–UŽ</w:t>
      </w:r>
    </w:p>
    <w:p w:rsidR="009B2CEC" w:rsidRPr="00033BD3"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V</w:t>
      </w:r>
      <w:r w:rsidRPr="00D67259">
        <w:rPr>
          <w:rFonts w:ascii="Times New Roman" w:eastAsia="Times New Roman" w:hAnsi="Times New Roman" w:cs="Times New Roman"/>
          <w:bCs/>
          <w:sz w:val="24"/>
          <w:szCs w:val="24"/>
          <w:shd w:val="clear" w:color="auto" w:fill="FFFFFF"/>
        </w:rPr>
        <w:t xml:space="preserve">ytautas </w:t>
      </w:r>
      <w:r>
        <w:rPr>
          <w:rFonts w:ascii="Times New Roman" w:eastAsia="Times New Roman" w:hAnsi="Times New Roman" w:cs="Times New Roman"/>
          <w:bCs/>
          <w:sz w:val="24"/>
          <w:szCs w:val="24"/>
          <w:shd w:val="clear" w:color="auto" w:fill="FFFFFF"/>
        </w:rPr>
        <w:t>B</w:t>
      </w:r>
      <w:r w:rsidRPr="00D67259">
        <w:rPr>
          <w:rFonts w:ascii="Times New Roman" w:eastAsia="Times New Roman" w:hAnsi="Times New Roman" w:cs="Times New Roman"/>
          <w:bCs/>
          <w:sz w:val="24"/>
          <w:szCs w:val="24"/>
          <w:shd w:val="clear" w:color="auto" w:fill="FFFFFF"/>
        </w:rPr>
        <w:t>utkus</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proofErr w:type="spellStart"/>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ačkauskas</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 xml:space="preserve">aimundas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aubaris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romantas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J</w:t>
      </w:r>
      <w:r w:rsidRPr="00D67259">
        <w:rPr>
          <w:rFonts w:ascii="Times New Roman" w:eastAsia="Times New Roman" w:hAnsi="Times New Roman" w:cs="Times New Roman"/>
          <w:bCs/>
          <w:sz w:val="24"/>
          <w:szCs w:val="24"/>
        </w:rPr>
        <w:t xml:space="preserve">onas </w:t>
      </w:r>
      <w:r>
        <w:rPr>
          <w:rFonts w:ascii="Times New Roman" w:eastAsia="Times New Roman" w:hAnsi="Times New Roman" w:cs="Times New Roman"/>
          <w:bCs/>
          <w:sz w:val="24"/>
          <w:szCs w:val="24"/>
        </w:rPr>
        <w:t>D</w:t>
      </w:r>
      <w:r w:rsidRPr="00D67259">
        <w:rPr>
          <w:rFonts w:ascii="Times New Roman" w:eastAsia="Times New Roman" w:hAnsi="Times New Roman" w:cs="Times New Roman"/>
          <w:bCs/>
          <w:sz w:val="24"/>
          <w:szCs w:val="24"/>
        </w:rPr>
        <w:t>umašius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rPr>
        <w:t>N</w:t>
      </w:r>
      <w:r w:rsidRPr="00D67259">
        <w:rPr>
          <w:rFonts w:ascii="Times New Roman" w:eastAsia="Times New Roman" w:hAnsi="Times New Roman" w:cs="Times New Roman"/>
          <w:bCs/>
          <w:sz w:val="24"/>
          <w:szCs w:val="24"/>
        </w:rPr>
        <w:t xml:space="preserve">erijus </w:t>
      </w:r>
      <w:r>
        <w:rPr>
          <w:rFonts w:ascii="Times New Roman" w:eastAsia="Times New Roman" w:hAnsi="Times New Roman" w:cs="Times New Roman"/>
          <w:bCs/>
          <w:sz w:val="24"/>
          <w:szCs w:val="24"/>
        </w:rPr>
        <w:t>G</w:t>
      </w:r>
      <w:r w:rsidRPr="00D67259">
        <w:rPr>
          <w:rFonts w:ascii="Times New Roman" w:eastAsia="Times New Roman" w:hAnsi="Times New Roman" w:cs="Times New Roman"/>
          <w:bCs/>
          <w:sz w:val="24"/>
          <w:szCs w:val="24"/>
        </w:rPr>
        <w:t>alvanauskas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u w:val="single"/>
          <w:shd w:val="clear" w:color="auto" w:fill="FFFFFF"/>
        </w:rPr>
      </w:pPr>
      <w:r>
        <w:rPr>
          <w:rFonts w:ascii="Times New Roman" w:eastAsia="Times New Roman" w:hAnsi="Times New Roman" w:cs="Times New Roman"/>
          <w:bCs/>
          <w:sz w:val="24"/>
          <w:szCs w:val="24"/>
          <w:shd w:val="clear" w:color="auto" w:fill="FFFFFF"/>
        </w:rPr>
        <w:t>A</w:t>
      </w:r>
      <w:r w:rsidRPr="00D67259">
        <w:rPr>
          <w:rFonts w:ascii="Times New Roman" w:eastAsia="Times New Roman" w:hAnsi="Times New Roman" w:cs="Times New Roman"/>
          <w:bCs/>
          <w:sz w:val="24"/>
          <w:szCs w:val="24"/>
          <w:shd w:val="clear" w:color="auto" w:fill="FFFFFF"/>
        </w:rPr>
        <w:t xml:space="preserve">ušra </w:t>
      </w:r>
      <w:r>
        <w:rPr>
          <w:rFonts w:ascii="Times New Roman" w:eastAsia="Times New Roman" w:hAnsi="Times New Roman" w:cs="Times New Roman"/>
          <w:bCs/>
          <w:sz w:val="24"/>
          <w:szCs w:val="24"/>
          <w:shd w:val="clear" w:color="auto" w:fill="FFFFFF"/>
        </w:rPr>
        <w:t>G</w:t>
      </w:r>
      <w:r w:rsidRPr="00D67259">
        <w:rPr>
          <w:rFonts w:ascii="Times New Roman" w:eastAsia="Times New Roman" w:hAnsi="Times New Roman" w:cs="Times New Roman"/>
          <w:bCs/>
          <w:sz w:val="24"/>
          <w:szCs w:val="24"/>
          <w:shd w:val="clear" w:color="auto" w:fill="FFFFFF"/>
        </w:rPr>
        <w:t>udauskienė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D67259">
        <w:rPr>
          <w:rFonts w:ascii="Times New Roman" w:eastAsia="Times New Roman" w:hAnsi="Times New Roman" w:cs="Times New Roman"/>
          <w:bCs/>
          <w:sz w:val="24"/>
          <w:szCs w:val="24"/>
        </w:rPr>
        <w:t xml:space="preserve">igitas </w:t>
      </w:r>
      <w:r>
        <w:rPr>
          <w:rFonts w:ascii="Times New Roman" w:eastAsia="Times New Roman" w:hAnsi="Times New Roman" w:cs="Times New Roman"/>
          <w:bCs/>
          <w:sz w:val="24"/>
          <w:szCs w:val="24"/>
        </w:rPr>
        <w:t>K</w:t>
      </w:r>
      <w:r w:rsidRPr="00D67259">
        <w:rPr>
          <w:rFonts w:ascii="Times New Roman" w:eastAsia="Times New Roman" w:hAnsi="Times New Roman" w:cs="Times New Roman"/>
          <w:bCs/>
          <w:sz w:val="24"/>
          <w:szCs w:val="24"/>
        </w:rPr>
        <w:t>arbauskas</w:t>
      </w:r>
      <w:r>
        <w:rPr>
          <w:rFonts w:ascii="Times New Roman" w:eastAsia="Times New Roman" w:hAnsi="Times New Roman" w:cs="Times New Roman"/>
          <w:bCs/>
          <w:sz w:val="24"/>
          <w:szCs w:val="24"/>
        </w:rPr>
        <w:tab/>
        <w:t>–UŽ</w:t>
      </w:r>
    </w:p>
    <w:p w:rsidR="009B2CEC" w:rsidRPr="00613AD2" w:rsidRDefault="009B2CEC" w:rsidP="009B2CEC">
      <w:pPr>
        <w:spacing w:after="0" w:line="240" w:lineRule="auto"/>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Cs/>
          <w:sz w:val="24"/>
          <w:szCs w:val="24"/>
          <w:shd w:val="clear" w:color="auto" w:fill="FFFFFF"/>
        </w:rPr>
        <w:t>R</w:t>
      </w:r>
      <w:r w:rsidRPr="00D67259">
        <w:rPr>
          <w:rFonts w:ascii="Times New Roman" w:eastAsia="Times New Roman" w:hAnsi="Times New Roman" w:cs="Times New Roman"/>
          <w:bCs/>
          <w:sz w:val="24"/>
          <w:szCs w:val="24"/>
          <w:shd w:val="clear" w:color="auto" w:fill="FFFFFF"/>
        </w:rPr>
        <w:t xml:space="preserve">asa </w:t>
      </w:r>
      <w:r>
        <w:rPr>
          <w:rFonts w:ascii="Times New Roman" w:eastAsia="Times New Roman" w:hAnsi="Times New Roman" w:cs="Times New Roman"/>
          <w:bCs/>
          <w:sz w:val="24"/>
          <w:szCs w:val="24"/>
          <w:shd w:val="clear" w:color="auto" w:fill="FFFFFF"/>
        </w:rPr>
        <w:t>L</w:t>
      </w:r>
      <w:r w:rsidRPr="00D67259">
        <w:rPr>
          <w:rFonts w:ascii="Times New Roman" w:eastAsia="Times New Roman" w:hAnsi="Times New Roman" w:cs="Times New Roman"/>
          <w:bCs/>
          <w:sz w:val="24"/>
          <w:szCs w:val="24"/>
          <w:shd w:val="clear" w:color="auto" w:fill="FFFFFF"/>
        </w:rPr>
        <w:t>inkienė</w:t>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shd w:val="clear" w:color="auto" w:fill="FFFFFF"/>
        </w:rPr>
        <w:tab/>
      </w:r>
      <w:r>
        <w:rPr>
          <w:rFonts w:ascii="Times New Roman" w:eastAsia="Times New Roman" w:hAnsi="Times New Roman" w:cs="Times New Roman"/>
          <w:bCs/>
          <w:sz w:val="24"/>
          <w:szCs w:val="24"/>
          <w:lang w:eastAsia="lt-LT"/>
        </w:rPr>
        <w:t>–UŽ</w:t>
      </w:r>
    </w:p>
    <w:p w:rsidR="009B2CEC" w:rsidRPr="00613AD2" w:rsidRDefault="009B2CEC" w:rsidP="009B2C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 xml:space="preserve">igita </w:t>
      </w:r>
      <w:proofErr w:type="spellStart"/>
      <w:r>
        <w:rPr>
          <w:rFonts w:ascii="Times New Roman" w:eastAsia="Times New Roman" w:hAnsi="Times New Roman" w:cs="Times New Roman"/>
          <w:bCs/>
          <w:sz w:val="24"/>
          <w:szCs w:val="24"/>
        </w:rPr>
        <w:t>L</w:t>
      </w:r>
      <w:r w:rsidRPr="00D67259">
        <w:rPr>
          <w:rFonts w:ascii="Times New Roman" w:eastAsia="Times New Roman" w:hAnsi="Times New Roman" w:cs="Times New Roman"/>
          <w:bCs/>
          <w:sz w:val="24"/>
          <w:szCs w:val="24"/>
        </w:rPr>
        <w:t>iutikienė</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aclovas </w:t>
      </w:r>
      <w:r>
        <w:rPr>
          <w:rFonts w:ascii="Times New Roman" w:eastAsia="Times New Roman" w:hAnsi="Times New Roman" w:cs="Times New Roman"/>
          <w:bCs/>
          <w:sz w:val="24"/>
          <w:szCs w:val="24"/>
        </w:rPr>
        <w:t>M</w:t>
      </w:r>
      <w:r w:rsidRPr="00D67259">
        <w:rPr>
          <w:rFonts w:ascii="Times New Roman" w:eastAsia="Times New Roman" w:hAnsi="Times New Roman" w:cs="Times New Roman"/>
          <w:bCs/>
          <w:sz w:val="24"/>
          <w:szCs w:val="24"/>
        </w:rPr>
        <w:t>acijauskas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B</w:t>
      </w:r>
      <w:r w:rsidRPr="00D67259">
        <w:rPr>
          <w:rFonts w:ascii="Times New Roman" w:eastAsia="Times New Roman" w:hAnsi="Times New Roman" w:cs="Times New Roman"/>
          <w:bCs/>
          <w:sz w:val="24"/>
          <w:szCs w:val="24"/>
          <w:lang w:eastAsia="lt-LT"/>
        </w:rPr>
        <w:t xml:space="preserve">ronius </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arkauskas</w:t>
      </w:r>
      <w:r>
        <w:rPr>
          <w:rFonts w:ascii="Times New Roman" w:eastAsia="Times New Roman" w:hAnsi="Times New Roman" w:cs="Times New Roman"/>
          <w:bCs/>
          <w:sz w:val="24"/>
          <w:szCs w:val="24"/>
          <w:lang w:eastAsia="lt-LT"/>
        </w:rPr>
        <w:tab/>
        <w:t>–</w:t>
      </w:r>
      <w:r w:rsidRPr="00F56E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Pr="00D67259">
        <w:rPr>
          <w:rFonts w:ascii="Times New Roman" w:eastAsia="Times New Roman" w:hAnsi="Times New Roman" w:cs="Times New Roman"/>
          <w:bCs/>
          <w:sz w:val="24"/>
          <w:szCs w:val="24"/>
          <w:lang w:eastAsia="lt-LT"/>
        </w:rPr>
        <w:t xml:space="preserve">oreta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iaulokaitė-</w:t>
      </w: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otuzienė</w:t>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M</w:t>
      </w:r>
      <w:r w:rsidRPr="00D67259">
        <w:rPr>
          <w:rFonts w:ascii="Times New Roman" w:eastAsia="Times New Roman" w:hAnsi="Times New Roman" w:cs="Times New Roman"/>
          <w:bCs/>
          <w:sz w:val="24"/>
          <w:szCs w:val="24"/>
          <w:lang w:eastAsia="lt-LT"/>
        </w:rPr>
        <w:t xml:space="preserve">artynas </w:t>
      </w:r>
      <w:r>
        <w:rPr>
          <w:rFonts w:ascii="Times New Roman" w:eastAsia="Times New Roman" w:hAnsi="Times New Roman" w:cs="Times New Roman"/>
          <w:bCs/>
          <w:sz w:val="24"/>
          <w:szCs w:val="24"/>
          <w:lang w:eastAsia="lt-LT"/>
        </w:rPr>
        <w:t>P</w:t>
      </w:r>
      <w:r w:rsidRPr="00D67259">
        <w:rPr>
          <w:rFonts w:ascii="Times New Roman" w:eastAsia="Times New Roman" w:hAnsi="Times New Roman" w:cs="Times New Roman"/>
          <w:bCs/>
          <w:sz w:val="24"/>
          <w:szCs w:val="24"/>
          <w:lang w:eastAsia="lt-LT"/>
        </w:rPr>
        <w:t>ocius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V</w:t>
      </w:r>
      <w:r w:rsidRPr="00D67259">
        <w:rPr>
          <w:rFonts w:ascii="Times New Roman" w:eastAsia="Times New Roman" w:hAnsi="Times New Roman" w:cs="Times New Roman"/>
          <w:bCs/>
          <w:sz w:val="24"/>
          <w:szCs w:val="24"/>
        </w:rPr>
        <w:t xml:space="preserve">ioleta </w:t>
      </w:r>
      <w:r>
        <w:rPr>
          <w:rFonts w:ascii="Times New Roman" w:eastAsia="Times New Roman" w:hAnsi="Times New Roman" w:cs="Times New Roman"/>
          <w:bCs/>
          <w:sz w:val="24"/>
          <w:szCs w:val="24"/>
        </w:rPr>
        <w:t>R</w:t>
      </w:r>
      <w:r w:rsidRPr="00D67259">
        <w:rPr>
          <w:rFonts w:ascii="Times New Roman" w:eastAsia="Times New Roman" w:hAnsi="Times New Roman" w:cs="Times New Roman"/>
          <w:bCs/>
          <w:sz w:val="24"/>
          <w:szCs w:val="24"/>
        </w:rPr>
        <w:t>iaukienė</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irgilijus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kuodas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 xml:space="preserve">aimondas </w:t>
      </w:r>
      <w:r>
        <w:rPr>
          <w:rFonts w:ascii="Times New Roman" w:eastAsia="Times New Roman" w:hAnsi="Times New Roman" w:cs="Times New Roman"/>
          <w:bCs/>
          <w:sz w:val="24"/>
          <w:szCs w:val="24"/>
          <w:lang w:eastAsia="lt-LT"/>
        </w:rPr>
        <w:t>S</w:t>
      </w:r>
      <w:r w:rsidRPr="00D67259">
        <w:rPr>
          <w:rFonts w:ascii="Times New Roman" w:eastAsia="Times New Roman" w:hAnsi="Times New Roman" w:cs="Times New Roman"/>
          <w:bCs/>
          <w:sz w:val="24"/>
          <w:szCs w:val="24"/>
          <w:lang w:eastAsia="lt-LT"/>
        </w:rPr>
        <w:t>imonavičius</w:t>
      </w:r>
      <w:r>
        <w:rPr>
          <w:rFonts w:ascii="Times New Roman" w:eastAsia="Times New Roman" w:hAnsi="Times New Roman" w:cs="Times New Roman"/>
          <w:bCs/>
          <w:sz w:val="24"/>
          <w:szCs w:val="24"/>
          <w:lang w:eastAsia="lt-LT"/>
        </w:rPr>
        <w:tab/>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u w:val="single"/>
          <w:lang w:eastAsia="lt-LT"/>
        </w:rPr>
      </w:pPr>
      <w:r>
        <w:rPr>
          <w:rFonts w:ascii="Times New Roman" w:eastAsia="Times New Roman" w:hAnsi="Times New Roman" w:cs="Times New Roman"/>
          <w:bCs/>
          <w:sz w:val="24"/>
          <w:szCs w:val="24"/>
        </w:rPr>
        <w:t>A</w:t>
      </w:r>
      <w:r w:rsidRPr="00D67259">
        <w:rPr>
          <w:rFonts w:ascii="Times New Roman" w:eastAsia="Times New Roman" w:hAnsi="Times New Roman" w:cs="Times New Roman"/>
          <w:bCs/>
          <w:sz w:val="24"/>
          <w:szCs w:val="24"/>
        </w:rPr>
        <w:t xml:space="preserve">lfredas </w:t>
      </w:r>
      <w:r>
        <w:rPr>
          <w:rFonts w:ascii="Times New Roman" w:eastAsia="Times New Roman" w:hAnsi="Times New Roman" w:cs="Times New Roman"/>
          <w:bCs/>
          <w:sz w:val="24"/>
          <w:szCs w:val="24"/>
        </w:rPr>
        <w:t>Š</w:t>
      </w:r>
      <w:r w:rsidRPr="00D67259">
        <w:rPr>
          <w:rFonts w:ascii="Times New Roman" w:eastAsia="Times New Roman" w:hAnsi="Times New Roman" w:cs="Times New Roman"/>
          <w:bCs/>
          <w:sz w:val="24"/>
          <w:szCs w:val="24"/>
        </w:rPr>
        <w:t>iaulys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eastAsia="lt-LT"/>
        </w:rPr>
        <w:t>–UŽ</w:t>
      </w:r>
    </w:p>
    <w:p w:rsidR="009B2CEC" w:rsidRPr="00613AD2"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 xml:space="preserve">ida </w:t>
      </w:r>
      <w:r>
        <w:rPr>
          <w:rFonts w:ascii="Times New Roman" w:eastAsia="Times New Roman" w:hAnsi="Times New Roman" w:cs="Times New Roman"/>
          <w:bCs/>
          <w:sz w:val="24"/>
          <w:szCs w:val="24"/>
          <w:lang w:eastAsia="lt-LT"/>
        </w:rPr>
        <w:t>R</w:t>
      </w:r>
      <w:r w:rsidRPr="00D67259">
        <w:rPr>
          <w:rFonts w:ascii="Times New Roman" w:eastAsia="Times New Roman" w:hAnsi="Times New Roman" w:cs="Times New Roman"/>
          <w:bCs/>
          <w:sz w:val="24"/>
          <w:szCs w:val="24"/>
          <w:lang w:eastAsia="lt-LT"/>
        </w:rPr>
        <w:t>onkaitytė</w:t>
      </w:r>
      <w:r>
        <w:rPr>
          <w:rFonts w:ascii="Times New Roman" w:eastAsia="Times New Roman" w:hAnsi="Times New Roman" w:cs="Times New Roman"/>
          <w:bCs/>
          <w:sz w:val="24"/>
          <w:szCs w:val="24"/>
          <w:lang w:eastAsia="lt-LT"/>
        </w:rPr>
        <w:tab/>
        <w:t>–UŽ</w:t>
      </w:r>
    </w:p>
    <w:p w:rsidR="009B2CEC" w:rsidRDefault="009B2CEC" w:rsidP="009B2CEC">
      <w:pPr>
        <w:shd w:val="clear" w:color="auto" w:fill="FFFFFF"/>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259">
        <w:rPr>
          <w:rFonts w:ascii="Times New Roman" w:eastAsia="Times New Roman" w:hAnsi="Times New Roman" w:cs="Times New Roman"/>
          <w:bCs/>
          <w:sz w:val="24"/>
          <w:szCs w:val="24"/>
          <w:lang w:eastAsia="lt-LT"/>
        </w:rPr>
        <w:t xml:space="preserve">ndrius </w:t>
      </w:r>
      <w:r>
        <w:rPr>
          <w:rFonts w:ascii="Times New Roman" w:eastAsia="Times New Roman" w:hAnsi="Times New Roman" w:cs="Times New Roman"/>
          <w:bCs/>
          <w:sz w:val="24"/>
          <w:szCs w:val="24"/>
          <w:lang w:eastAsia="lt-LT"/>
        </w:rPr>
        <w:t>V</w:t>
      </w:r>
      <w:r w:rsidRPr="00D67259">
        <w:rPr>
          <w:rFonts w:ascii="Times New Roman" w:eastAsia="Times New Roman" w:hAnsi="Times New Roman" w:cs="Times New Roman"/>
          <w:bCs/>
          <w:sz w:val="24"/>
          <w:szCs w:val="24"/>
          <w:lang w:eastAsia="lt-LT"/>
        </w:rPr>
        <w:t>ainius</w:t>
      </w:r>
      <w:r>
        <w:rPr>
          <w:rFonts w:ascii="Times New Roman" w:eastAsia="Times New Roman" w:hAnsi="Times New Roman" w:cs="Times New Roman"/>
          <w:bCs/>
          <w:sz w:val="24"/>
          <w:szCs w:val="24"/>
          <w:lang w:eastAsia="lt-LT"/>
        </w:rPr>
        <w:tab/>
        <w:t>–UŽ</w:t>
      </w:r>
    </w:p>
    <w:p w:rsidR="00E710F7" w:rsidRDefault="00E710F7"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Pr="00DF7B26"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t>Informacija</w:t>
      </w:r>
    </w:p>
    <w:p w:rsidR="00354F8D" w:rsidRPr="00DF7B26"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t>1. Dėl Klaipėdos rajono plėtros iki 2020 m. strateginio plano 2019 metų vykdymo ataskaitos pateikimo</w:t>
      </w:r>
      <w:r w:rsidR="009456AC">
        <w:rPr>
          <w:rFonts w:ascii="Times New Roman" w:hAnsi="Times New Roman" w:cs="Times New Roman"/>
          <w:b/>
          <w:bCs/>
          <w:color w:val="000000"/>
          <w:sz w:val="24"/>
          <w:szCs w:val="24"/>
          <w:shd w:val="clear" w:color="auto" w:fill="FFFFFF"/>
        </w:rPr>
        <w:t>.</w:t>
      </w:r>
    </w:p>
    <w:p w:rsidR="007A5B14" w:rsidRDefault="007A5B14" w:rsidP="00844459">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1271" w:type="dxa"/>
        <w:tblLook w:val="04A0" w:firstRow="1" w:lastRow="0" w:firstColumn="1" w:lastColumn="0" w:noHBand="0" w:noVBand="1"/>
      </w:tblPr>
      <w:tblGrid>
        <w:gridCol w:w="3544"/>
      </w:tblGrid>
      <w:tr w:rsidR="007A5B14" w:rsidRPr="007A5B14" w:rsidTr="007A5B14">
        <w:tc>
          <w:tcPr>
            <w:tcW w:w="3544" w:type="dxa"/>
          </w:tcPr>
          <w:p w:rsidR="007A5B14" w:rsidRPr="007A5B14" w:rsidRDefault="007A5B14" w:rsidP="001425F7">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 xml:space="preserve">IŠKLAUSYTA. </w:t>
            </w:r>
            <w:r w:rsidRPr="007A5B14">
              <w:rPr>
                <w:rFonts w:ascii="Times New Roman" w:hAnsi="Times New Roman" w:cs="Times New Roman"/>
                <w:color w:val="000000"/>
                <w:sz w:val="24"/>
                <w:szCs w:val="24"/>
                <w:shd w:val="clear" w:color="auto" w:fill="FFFFFF"/>
              </w:rPr>
              <w:t>Bendru sutarimu.</w:t>
            </w:r>
          </w:p>
        </w:tc>
      </w:tr>
    </w:tbl>
    <w:p w:rsidR="00844459" w:rsidRPr="00DF7B26" w:rsidRDefault="0084445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sz w:val="24"/>
          <w:szCs w:val="24"/>
        </w:rPr>
      </w:pPr>
      <w:r w:rsidRPr="00DF7B26">
        <w:rPr>
          <w:rFonts w:ascii="Times New Roman" w:hAnsi="Times New Roman" w:cs="Times New Roman"/>
          <w:b/>
          <w:bCs/>
          <w:color w:val="000000"/>
          <w:sz w:val="24"/>
          <w:szCs w:val="24"/>
          <w:shd w:val="clear" w:color="auto" w:fill="FFFFFF"/>
        </w:rPr>
        <w:t>2.</w:t>
      </w:r>
      <w:r w:rsidRPr="00DF7B26">
        <w:rPr>
          <w:rFonts w:ascii="Times New Roman" w:hAnsi="Times New Roman" w:cs="Times New Roman"/>
          <w:b/>
          <w:bCs/>
          <w:sz w:val="24"/>
          <w:szCs w:val="24"/>
        </w:rPr>
        <w:t xml:space="preserve"> Dėl Klaipėdos rajono savivaldybės tarptautinių projektų programos valdybos 2019 metų veiklos ataskaitos pateikimo</w:t>
      </w:r>
      <w:r w:rsidR="00844459">
        <w:rPr>
          <w:rFonts w:ascii="Times New Roman" w:hAnsi="Times New Roman" w:cs="Times New Roman"/>
          <w:b/>
          <w:bCs/>
          <w:sz w:val="24"/>
          <w:szCs w:val="24"/>
        </w:rPr>
        <w:t>.</w:t>
      </w:r>
    </w:p>
    <w:p w:rsidR="007A5B14" w:rsidRDefault="007A5B14" w:rsidP="00844459">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1271" w:type="dxa"/>
        <w:tblLook w:val="04A0" w:firstRow="1" w:lastRow="0" w:firstColumn="1" w:lastColumn="0" w:noHBand="0" w:noVBand="1"/>
      </w:tblPr>
      <w:tblGrid>
        <w:gridCol w:w="7088"/>
      </w:tblGrid>
      <w:tr w:rsidR="007A5B14" w:rsidRPr="007A5B14" w:rsidTr="007A5B14">
        <w:tc>
          <w:tcPr>
            <w:tcW w:w="7088" w:type="dxa"/>
          </w:tcPr>
          <w:p w:rsidR="007A5B14" w:rsidRPr="00D240C2" w:rsidRDefault="007A5B14" w:rsidP="001425F7">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 xml:space="preserve">IŠKLAUSYTA. PRITARTA </w:t>
            </w:r>
            <w:r w:rsidR="00D240C2">
              <w:rPr>
                <w:rFonts w:ascii="Times New Roman" w:hAnsi="Times New Roman" w:cs="Times New Roman"/>
                <w:b/>
                <w:bCs/>
                <w:color w:val="000000"/>
                <w:sz w:val="24"/>
                <w:szCs w:val="24"/>
                <w:shd w:val="clear" w:color="auto" w:fill="FFFFFF"/>
              </w:rPr>
              <w:t xml:space="preserve">VIENBALSIAI </w:t>
            </w:r>
            <w:r w:rsidRPr="007A5B14">
              <w:rPr>
                <w:rFonts w:ascii="Times New Roman" w:hAnsi="Times New Roman" w:cs="Times New Roman"/>
                <w:b/>
                <w:bCs/>
                <w:color w:val="000000"/>
                <w:sz w:val="24"/>
                <w:szCs w:val="24"/>
                <w:shd w:val="clear" w:color="auto" w:fill="FFFFFF"/>
              </w:rPr>
              <w:t xml:space="preserve">PROTOKOLINIAM </w:t>
            </w:r>
            <w:r w:rsidR="00D240C2">
              <w:rPr>
                <w:rFonts w:ascii="Times New Roman" w:hAnsi="Times New Roman" w:cs="Times New Roman"/>
                <w:b/>
                <w:bCs/>
                <w:color w:val="000000"/>
                <w:sz w:val="24"/>
                <w:szCs w:val="24"/>
                <w:shd w:val="clear" w:color="auto" w:fill="FFFFFF"/>
              </w:rPr>
              <w:t>PAVEDIMUI.</w:t>
            </w:r>
            <w:r w:rsidRPr="007A5B14">
              <w:rPr>
                <w:rFonts w:ascii="Times New Roman" w:hAnsi="Times New Roman" w:cs="Times New Roman"/>
                <w:b/>
                <w:bCs/>
                <w:color w:val="000000"/>
                <w:sz w:val="24"/>
                <w:szCs w:val="24"/>
                <w:shd w:val="clear" w:color="auto" w:fill="FFFFFF"/>
              </w:rPr>
              <w:t xml:space="preserve"> </w:t>
            </w:r>
            <w:r w:rsidR="00D240C2" w:rsidRPr="00D240C2">
              <w:rPr>
                <w:rFonts w:ascii="Times New Roman" w:hAnsi="Times New Roman" w:cs="Times New Roman"/>
                <w:color w:val="000000"/>
                <w:sz w:val="24"/>
                <w:szCs w:val="24"/>
                <w:shd w:val="clear" w:color="auto" w:fill="FFFFFF"/>
              </w:rPr>
              <w:t>(</w:t>
            </w:r>
            <w:r w:rsidR="00D240C2">
              <w:rPr>
                <w:rFonts w:ascii="Times New Roman" w:hAnsi="Times New Roman" w:cs="Times New Roman"/>
                <w:color w:val="000000"/>
                <w:sz w:val="24"/>
                <w:szCs w:val="24"/>
                <w:shd w:val="clear" w:color="auto" w:fill="FFFFFF"/>
              </w:rPr>
              <w:t>b</w:t>
            </w:r>
            <w:r w:rsidRPr="007A5B14">
              <w:rPr>
                <w:rFonts w:ascii="Times New Roman" w:hAnsi="Times New Roman" w:cs="Times New Roman"/>
                <w:color w:val="000000"/>
                <w:sz w:val="24"/>
                <w:szCs w:val="24"/>
                <w:shd w:val="clear" w:color="auto" w:fill="FFFFFF"/>
              </w:rPr>
              <w:t>endru sutarimu</w:t>
            </w:r>
            <w:r w:rsidR="00D240C2">
              <w:rPr>
                <w:rFonts w:ascii="Times New Roman" w:hAnsi="Times New Roman" w:cs="Times New Roman"/>
                <w:color w:val="000000"/>
                <w:sz w:val="24"/>
                <w:szCs w:val="24"/>
                <w:shd w:val="clear" w:color="auto" w:fill="FFFFFF"/>
              </w:rPr>
              <w:t>)</w:t>
            </w:r>
          </w:p>
        </w:tc>
      </w:tr>
    </w:tbl>
    <w:p w:rsidR="00844459" w:rsidRDefault="0084445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9B2CEC" w:rsidRDefault="009B2CEC"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D240C2" w:rsidRPr="00DF7B26" w:rsidRDefault="00D240C2"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3. Klaipėdos rajono savivaldybės smulkiojo verslo rėmimo programos vertinimo komisijos 2019 metų veiklos ataskaita</w:t>
      </w:r>
      <w:r w:rsidR="00844459">
        <w:rPr>
          <w:rFonts w:ascii="Times New Roman" w:hAnsi="Times New Roman" w:cs="Times New Roman"/>
          <w:b/>
          <w:bCs/>
          <w:color w:val="000000"/>
          <w:sz w:val="24"/>
          <w:szCs w:val="24"/>
          <w:shd w:val="clear" w:color="auto" w:fill="FFFFFF"/>
        </w:rPr>
        <w:t>.</w:t>
      </w:r>
    </w:p>
    <w:p w:rsidR="007A5B14" w:rsidRDefault="007A5B14" w:rsidP="00844459">
      <w:pPr>
        <w:spacing w:after="0"/>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1271" w:type="dxa"/>
        <w:tblLook w:val="04A0" w:firstRow="1" w:lastRow="0" w:firstColumn="1" w:lastColumn="0" w:noHBand="0" w:noVBand="1"/>
      </w:tblPr>
      <w:tblGrid>
        <w:gridCol w:w="3544"/>
      </w:tblGrid>
      <w:tr w:rsidR="007A5B14" w:rsidRPr="007A5B14" w:rsidTr="007A5B14">
        <w:tc>
          <w:tcPr>
            <w:tcW w:w="3544" w:type="dxa"/>
          </w:tcPr>
          <w:p w:rsidR="007A5B14" w:rsidRPr="007A5B14" w:rsidRDefault="007A5B14" w:rsidP="001425F7">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 xml:space="preserve">IŠKLAUSYTA. </w:t>
            </w:r>
            <w:r w:rsidRPr="007A5B14">
              <w:rPr>
                <w:rFonts w:ascii="Times New Roman" w:hAnsi="Times New Roman" w:cs="Times New Roman"/>
                <w:color w:val="000000"/>
                <w:sz w:val="24"/>
                <w:szCs w:val="24"/>
                <w:shd w:val="clear" w:color="auto" w:fill="FFFFFF"/>
              </w:rPr>
              <w:t>Bendru sutarimu.</w:t>
            </w:r>
          </w:p>
        </w:tc>
      </w:tr>
    </w:tbl>
    <w:p w:rsidR="00844459" w:rsidRPr="00DF7B26" w:rsidRDefault="0084445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Default="00354F8D" w:rsidP="00354F8D">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t>4. Informacija apie 2020 m. I ketvirčio Klaipėdos rajono savivaldybės biudžeto pajamų ir išlaidų plano vykdymą</w:t>
      </w:r>
      <w:r w:rsidR="00844459">
        <w:rPr>
          <w:rFonts w:ascii="Times New Roman" w:hAnsi="Times New Roman" w:cs="Times New Roman"/>
          <w:b/>
          <w:bCs/>
          <w:color w:val="000000"/>
          <w:sz w:val="24"/>
          <w:szCs w:val="24"/>
          <w:shd w:val="clear" w:color="auto" w:fill="FFFFFF"/>
        </w:rPr>
        <w:t>.</w:t>
      </w:r>
    </w:p>
    <w:p w:rsidR="007A5B14" w:rsidRDefault="007A5B14" w:rsidP="00354F8D">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1271" w:type="dxa"/>
        <w:tblLook w:val="04A0" w:firstRow="1" w:lastRow="0" w:firstColumn="1" w:lastColumn="0" w:noHBand="0" w:noVBand="1"/>
      </w:tblPr>
      <w:tblGrid>
        <w:gridCol w:w="3544"/>
      </w:tblGrid>
      <w:tr w:rsidR="007A5B14" w:rsidRPr="007A5B14" w:rsidTr="007A5B14">
        <w:tc>
          <w:tcPr>
            <w:tcW w:w="3544" w:type="dxa"/>
          </w:tcPr>
          <w:p w:rsidR="007A5B14" w:rsidRPr="007A5B14" w:rsidRDefault="007A5B14" w:rsidP="001425F7">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 xml:space="preserve">IŠKLAUSYTA. </w:t>
            </w:r>
            <w:r w:rsidRPr="007A5B14">
              <w:rPr>
                <w:rFonts w:ascii="Times New Roman" w:hAnsi="Times New Roman" w:cs="Times New Roman"/>
                <w:color w:val="000000"/>
                <w:sz w:val="24"/>
                <w:szCs w:val="24"/>
                <w:shd w:val="clear" w:color="auto" w:fill="FFFFFF"/>
              </w:rPr>
              <w:t>Bendru sutarimu.</w:t>
            </w:r>
          </w:p>
        </w:tc>
      </w:tr>
    </w:tbl>
    <w:p w:rsidR="00844459" w:rsidRPr="00DF7B26" w:rsidRDefault="00844459" w:rsidP="00354F8D">
      <w:pPr>
        <w:spacing w:after="0" w:line="240" w:lineRule="auto"/>
        <w:ind w:firstLine="1134"/>
        <w:jc w:val="both"/>
        <w:rPr>
          <w:rFonts w:ascii="Times New Roman" w:hAnsi="Times New Roman" w:cs="Times New Roman"/>
          <w:b/>
          <w:bCs/>
          <w:color w:val="000000"/>
          <w:sz w:val="24"/>
          <w:szCs w:val="24"/>
          <w:shd w:val="clear" w:color="auto" w:fill="FFFFFF"/>
        </w:rPr>
      </w:pPr>
    </w:p>
    <w:p w:rsidR="00354F8D" w:rsidRPr="00DF7B26" w:rsidRDefault="00354F8D">
      <w:pPr>
        <w:rPr>
          <w:rFonts w:ascii="Times New Roman" w:hAnsi="Times New Roman" w:cs="Times New Roman"/>
          <w:b/>
          <w:bCs/>
          <w:sz w:val="24"/>
          <w:szCs w:val="24"/>
        </w:rPr>
      </w:pPr>
    </w:p>
    <w:p w:rsidR="007D2FCC" w:rsidRPr="00D67259" w:rsidRDefault="007D2FCC">
      <w:pPr>
        <w:rPr>
          <w:rFonts w:ascii="Times New Roman" w:hAnsi="Times New Roman" w:cs="Times New Roman"/>
          <w:b/>
          <w:bCs/>
          <w:sz w:val="24"/>
          <w:szCs w:val="24"/>
        </w:rPr>
      </w:pPr>
    </w:p>
    <w:sectPr w:rsidR="007D2FCC" w:rsidRPr="00D67259"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141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33BD3"/>
    <w:rsid w:val="00067163"/>
    <w:rsid w:val="0009451C"/>
    <w:rsid w:val="000D7CE9"/>
    <w:rsid w:val="000F3D90"/>
    <w:rsid w:val="00104E51"/>
    <w:rsid w:val="001245E2"/>
    <w:rsid w:val="001425F7"/>
    <w:rsid w:val="001745E2"/>
    <w:rsid w:val="001765D7"/>
    <w:rsid w:val="001818BB"/>
    <w:rsid w:val="001B76C3"/>
    <w:rsid w:val="001D3126"/>
    <w:rsid w:val="001F32E7"/>
    <w:rsid w:val="00245E81"/>
    <w:rsid w:val="002E1369"/>
    <w:rsid w:val="00354F8D"/>
    <w:rsid w:val="003560C9"/>
    <w:rsid w:val="003914BF"/>
    <w:rsid w:val="003A4B76"/>
    <w:rsid w:val="004656C9"/>
    <w:rsid w:val="004E1282"/>
    <w:rsid w:val="00503A4A"/>
    <w:rsid w:val="00527FCF"/>
    <w:rsid w:val="00542F20"/>
    <w:rsid w:val="00553A93"/>
    <w:rsid w:val="00613AD2"/>
    <w:rsid w:val="00630146"/>
    <w:rsid w:val="006B0063"/>
    <w:rsid w:val="006F0948"/>
    <w:rsid w:val="006F50A2"/>
    <w:rsid w:val="0070585A"/>
    <w:rsid w:val="00710604"/>
    <w:rsid w:val="00736A61"/>
    <w:rsid w:val="00786B86"/>
    <w:rsid w:val="007A5B14"/>
    <w:rsid w:val="007D2FCC"/>
    <w:rsid w:val="00844459"/>
    <w:rsid w:val="008538EE"/>
    <w:rsid w:val="00854778"/>
    <w:rsid w:val="0089378B"/>
    <w:rsid w:val="009456AC"/>
    <w:rsid w:val="009746DF"/>
    <w:rsid w:val="0099039E"/>
    <w:rsid w:val="009947E3"/>
    <w:rsid w:val="0099634E"/>
    <w:rsid w:val="009B2CEC"/>
    <w:rsid w:val="009B5E1A"/>
    <w:rsid w:val="009F5193"/>
    <w:rsid w:val="00A3376D"/>
    <w:rsid w:val="00A60AA2"/>
    <w:rsid w:val="00B773FC"/>
    <w:rsid w:val="00C25D71"/>
    <w:rsid w:val="00CC7E32"/>
    <w:rsid w:val="00CE1129"/>
    <w:rsid w:val="00D240C2"/>
    <w:rsid w:val="00D67259"/>
    <w:rsid w:val="00DF7B26"/>
    <w:rsid w:val="00E06398"/>
    <w:rsid w:val="00E710F7"/>
    <w:rsid w:val="00E811A0"/>
    <w:rsid w:val="00E85625"/>
    <w:rsid w:val="00E91E47"/>
    <w:rsid w:val="00EA229C"/>
    <w:rsid w:val="00ED38A5"/>
    <w:rsid w:val="00F071DC"/>
    <w:rsid w:val="00F43960"/>
    <w:rsid w:val="00F53AAB"/>
    <w:rsid w:val="00F56E69"/>
    <w:rsid w:val="00FA47EF"/>
    <w:rsid w:val="00FD728A"/>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E9F3"/>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D97D-4852-4A57-B56E-3B3929A3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TotalTime>
  <Pages>55</Pages>
  <Words>30063</Words>
  <Characters>17137</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Daugeliene</cp:lastModifiedBy>
  <cp:revision>21</cp:revision>
  <dcterms:created xsi:type="dcterms:W3CDTF">2020-05-05T10:45:00Z</dcterms:created>
  <dcterms:modified xsi:type="dcterms:W3CDTF">2020-06-01T12:32:00Z</dcterms:modified>
</cp:coreProperties>
</file>